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2942D5" w:rsidRDefault="002942D5" w:rsidP="00F972B8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:rsidR="00004478" w:rsidRDefault="00F972B8" w:rsidP="002942D5">
      <w:pPr>
        <w:spacing w:line="600" w:lineRule="auto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上海市</w:t>
      </w:r>
      <w:r w:rsidR="00657B7B">
        <w:rPr>
          <w:rFonts w:ascii="黑体" w:eastAsia="黑体" w:hAnsi="黑体" w:hint="eastAsia"/>
          <w:b/>
          <w:sz w:val="44"/>
          <w:szCs w:val="44"/>
        </w:rPr>
        <w:t>高端医学人才</w:t>
      </w:r>
      <w:r>
        <w:rPr>
          <w:rFonts w:ascii="黑体" w:eastAsia="黑体" w:hAnsi="黑体"/>
          <w:b/>
          <w:sz w:val="44"/>
          <w:szCs w:val="44"/>
        </w:rPr>
        <w:t>需求及激励情况</w:t>
      </w:r>
    </w:p>
    <w:p w:rsidR="009550B5" w:rsidRDefault="00F972B8" w:rsidP="002942D5">
      <w:pPr>
        <w:spacing w:line="60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/>
          <w:b/>
          <w:sz w:val="44"/>
          <w:szCs w:val="44"/>
        </w:rPr>
        <w:t>调查表</w:t>
      </w:r>
    </w:p>
    <w:p w:rsidR="009550B5" w:rsidRDefault="009550B5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F972B8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Default="009550B5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Default="00835E34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835E34" w:rsidRPr="00F972B8" w:rsidRDefault="00835E34" w:rsidP="00953A43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9550B5" w:rsidRPr="00F972B8" w:rsidRDefault="009550B5" w:rsidP="00835E3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tbl>
      <w:tblPr>
        <w:tblW w:w="3844" w:type="pct"/>
        <w:jc w:val="center"/>
        <w:tblLook w:val="01E0" w:firstRow="1" w:lastRow="1" w:firstColumn="1" w:lastColumn="1" w:noHBand="0" w:noVBand="0"/>
      </w:tblPr>
      <w:tblGrid>
        <w:gridCol w:w="2196"/>
        <w:gridCol w:w="4356"/>
      </w:tblGrid>
      <w:tr w:rsidR="00F972B8" w:rsidRPr="00004478" w:rsidTr="00004478">
        <w:trPr>
          <w:jc w:val="center"/>
        </w:trPr>
        <w:tc>
          <w:tcPr>
            <w:tcW w:w="1676" w:type="pct"/>
            <w:shd w:val="clear" w:color="auto" w:fill="auto"/>
            <w:vAlign w:val="bottom"/>
          </w:tcPr>
          <w:p w:rsidR="00F972B8" w:rsidRPr="00004478" w:rsidRDefault="00F972B8" w:rsidP="001251AD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004478">
              <w:rPr>
                <w:rFonts w:ascii="仿宋_GB2312" w:eastAsia="仿宋_GB2312" w:hAnsi="宋体" w:hint="eastAsia"/>
                <w:bCs/>
                <w:sz w:val="36"/>
                <w:szCs w:val="36"/>
              </w:rPr>
              <w:t>调查时间：</w:t>
            </w:r>
          </w:p>
        </w:tc>
        <w:tc>
          <w:tcPr>
            <w:tcW w:w="3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72B8" w:rsidRPr="00004478" w:rsidRDefault="00F972B8" w:rsidP="001251AD">
            <w:pPr>
              <w:widowControl/>
              <w:spacing w:beforeLines="100" w:before="312"/>
              <w:jc w:val="center"/>
              <w:rPr>
                <w:rFonts w:ascii="仿宋_GB2312" w:eastAsia="仿宋_GB2312" w:hAnsi="宋体"/>
                <w:bCs/>
                <w:sz w:val="36"/>
                <w:szCs w:val="36"/>
              </w:rPr>
            </w:pPr>
            <w:r w:rsidRPr="00004478">
              <w:rPr>
                <w:rFonts w:ascii="仿宋_GB2312" w:eastAsia="仿宋_GB2312" w:hAnsi="宋体"/>
                <w:bCs/>
                <w:sz w:val="36"/>
                <w:szCs w:val="36"/>
              </w:rPr>
              <w:t xml:space="preserve">2016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年</w:t>
            </w:r>
            <w:r w:rsidRPr="00004478">
              <w:rPr>
                <w:rFonts w:ascii="仿宋_GB2312" w:eastAsia="仿宋_GB2312" w:hAnsi="宋体"/>
                <w:sz w:val="36"/>
                <w:szCs w:val="36"/>
              </w:rPr>
              <w:t xml:space="preserve">  10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月</w:t>
            </w:r>
            <w:r w:rsidRPr="00004478">
              <w:rPr>
                <w:rFonts w:ascii="仿宋_GB2312" w:eastAsia="仿宋_GB2312" w:hAnsi="宋体"/>
                <w:sz w:val="36"/>
                <w:szCs w:val="36"/>
              </w:rPr>
              <w:t xml:space="preserve">    </w:t>
            </w:r>
            <w:r w:rsidRPr="00004478">
              <w:rPr>
                <w:rFonts w:ascii="仿宋_GB2312" w:eastAsia="仿宋_GB2312" w:hAnsi="宋体" w:hint="eastAsia"/>
                <w:sz w:val="36"/>
                <w:szCs w:val="36"/>
              </w:rPr>
              <w:t>日</w:t>
            </w:r>
          </w:p>
        </w:tc>
      </w:tr>
    </w:tbl>
    <w:p w:rsidR="00835E34" w:rsidRDefault="00835E34" w:rsidP="00953A43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</w:p>
    <w:p w:rsidR="002942D5" w:rsidRDefault="002942D5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835E34" w:rsidRDefault="00835E34" w:rsidP="00C74FB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835E34" w:rsidRPr="00835E34" w:rsidRDefault="00C74FBF" w:rsidP="00835E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上海市</w:t>
      </w:r>
      <w:r>
        <w:rPr>
          <w:rFonts w:ascii="黑体" w:eastAsia="黑体" w:hAnsi="黑体"/>
          <w:b/>
          <w:sz w:val="36"/>
          <w:szCs w:val="36"/>
        </w:rPr>
        <w:t>医学人才需求与激励机制研究课题组</w:t>
      </w:r>
    </w:p>
    <w:p w:rsidR="009550B5" w:rsidRPr="00C74FBF" w:rsidRDefault="00C74FBF" w:rsidP="00C74FBF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F946EC">
        <w:rPr>
          <w:rFonts w:ascii="黑体" w:eastAsia="黑体" w:hint="eastAsia"/>
          <w:b/>
          <w:bCs/>
          <w:sz w:val="36"/>
          <w:szCs w:val="36"/>
        </w:rPr>
        <w:t>二○一六年</w:t>
      </w:r>
      <w:r>
        <w:rPr>
          <w:rFonts w:ascii="黑体" w:eastAsia="黑体" w:hint="eastAsia"/>
          <w:b/>
          <w:bCs/>
          <w:sz w:val="36"/>
          <w:szCs w:val="36"/>
        </w:rPr>
        <w:t>十</w:t>
      </w:r>
      <w:r w:rsidRPr="00F946EC">
        <w:rPr>
          <w:rFonts w:ascii="黑体" w:eastAsia="黑体" w:hint="eastAsia"/>
          <w:b/>
          <w:bCs/>
          <w:sz w:val="36"/>
          <w:szCs w:val="36"/>
        </w:rPr>
        <w:t>月</w:t>
      </w:r>
    </w:p>
    <w:p w:rsidR="00835E34" w:rsidRDefault="006312C2" w:rsidP="00234D4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40610B" w:rsidRPr="00004478" w:rsidRDefault="00311180" w:rsidP="00234D46">
      <w:pPr>
        <w:spacing w:line="360" w:lineRule="auto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lastRenderedPageBreak/>
        <w:t>尊敬的</w:t>
      </w:r>
      <w:r w:rsidRPr="00004478">
        <w:rPr>
          <w:rFonts w:asciiTheme="minorEastAsia" w:hAnsiTheme="minorEastAsia"/>
          <w:sz w:val="28"/>
          <w:szCs w:val="24"/>
        </w:rPr>
        <w:t>医师</w:t>
      </w:r>
      <w:r w:rsidR="00A573C1" w:rsidRPr="00004478">
        <w:rPr>
          <w:rFonts w:asciiTheme="minorEastAsia" w:hAnsiTheme="minorEastAsia" w:hint="eastAsia"/>
          <w:sz w:val="28"/>
          <w:szCs w:val="24"/>
        </w:rPr>
        <w:t>：</w:t>
      </w:r>
    </w:p>
    <w:p w:rsidR="00B32B49" w:rsidRPr="00004478" w:rsidRDefault="00BE17F9" w:rsidP="00004478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您好</w:t>
      </w:r>
      <w:r w:rsidR="0040610B" w:rsidRPr="00004478">
        <w:rPr>
          <w:rFonts w:asciiTheme="minorEastAsia" w:hAnsiTheme="minorEastAsia" w:hint="eastAsia"/>
          <w:sz w:val="28"/>
          <w:szCs w:val="24"/>
        </w:rPr>
        <w:t>！</w:t>
      </w:r>
      <w:r w:rsidR="00953A43">
        <w:rPr>
          <w:rFonts w:asciiTheme="minorEastAsia" w:hAnsiTheme="minorEastAsia" w:hint="eastAsia"/>
          <w:sz w:val="28"/>
          <w:szCs w:val="24"/>
        </w:rPr>
        <w:t>十分</w:t>
      </w:r>
      <w:r w:rsidR="00AF59A8" w:rsidRPr="00004478">
        <w:rPr>
          <w:rFonts w:asciiTheme="minorEastAsia" w:hAnsiTheme="minorEastAsia" w:hint="eastAsia"/>
          <w:sz w:val="28"/>
          <w:szCs w:val="24"/>
        </w:rPr>
        <w:t>感谢您参与上海市</w:t>
      </w:r>
      <w:r w:rsidR="00AF59A8" w:rsidRPr="00004478">
        <w:rPr>
          <w:rFonts w:asciiTheme="minorEastAsia" w:hAnsiTheme="minorEastAsia"/>
          <w:sz w:val="28"/>
          <w:szCs w:val="24"/>
        </w:rPr>
        <w:t>医学人才需求</w:t>
      </w:r>
      <w:r w:rsidR="002E60ED" w:rsidRPr="00004478">
        <w:rPr>
          <w:rFonts w:asciiTheme="minorEastAsia" w:hAnsiTheme="minorEastAsia" w:hint="eastAsia"/>
          <w:sz w:val="28"/>
          <w:szCs w:val="24"/>
        </w:rPr>
        <w:t>及</w:t>
      </w:r>
      <w:r w:rsidR="002E60ED" w:rsidRPr="00004478">
        <w:rPr>
          <w:rFonts w:asciiTheme="minorEastAsia" w:hAnsiTheme="minorEastAsia"/>
          <w:sz w:val="28"/>
          <w:szCs w:val="24"/>
        </w:rPr>
        <w:t>激励情况</w:t>
      </w:r>
      <w:r w:rsidR="00AF59A8" w:rsidRPr="00004478">
        <w:rPr>
          <w:rFonts w:asciiTheme="minorEastAsia" w:hAnsiTheme="minorEastAsia"/>
          <w:sz w:val="28"/>
          <w:szCs w:val="24"/>
        </w:rPr>
        <w:t>调查</w:t>
      </w:r>
      <w:r w:rsidRPr="00004478">
        <w:rPr>
          <w:rFonts w:asciiTheme="minorEastAsia" w:hAnsiTheme="minorEastAsia" w:hint="eastAsia"/>
          <w:sz w:val="28"/>
          <w:szCs w:val="24"/>
        </w:rPr>
        <w:t>。</w:t>
      </w:r>
    </w:p>
    <w:p w:rsidR="002F40D2" w:rsidRPr="00004478" w:rsidRDefault="00ED5326" w:rsidP="00004478">
      <w:pPr>
        <w:spacing w:line="360" w:lineRule="auto"/>
        <w:ind w:firstLineChars="200" w:firstLine="560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本</w:t>
      </w:r>
      <w:r w:rsidR="00B32B49" w:rsidRPr="00004478">
        <w:rPr>
          <w:rFonts w:asciiTheme="minorEastAsia" w:hAnsiTheme="minorEastAsia" w:hint="eastAsia"/>
          <w:sz w:val="28"/>
          <w:szCs w:val="24"/>
        </w:rPr>
        <w:t>次</w:t>
      </w:r>
      <w:r w:rsidRPr="00004478">
        <w:rPr>
          <w:rFonts w:asciiTheme="minorEastAsia" w:hAnsiTheme="minorEastAsia" w:hint="eastAsia"/>
          <w:sz w:val="28"/>
          <w:szCs w:val="24"/>
        </w:rPr>
        <w:t>调查</w:t>
      </w:r>
      <w:r w:rsidR="00B32B49" w:rsidRPr="00004478">
        <w:rPr>
          <w:rFonts w:asciiTheme="minorEastAsia" w:hAnsiTheme="minorEastAsia" w:hint="eastAsia"/>
          <w:sz w:val="28"/>
          <w:szCs w:val="24"/>
        </w:rPr>
        <w:t>由</w:t>
      </w:r>
      <w:r w:rsidR="00D07158" w:rsidRPr="00004478">
        <w:rPr>
          <w:rFonts w:asciiTheme="minorEastAsia" w:hAnsiTheme="minorEastAsia"/>
          <w:sz w:val="28"/>
          <w:szCs w:val="24"/>
        </w:rPr>
        <w:t>市</w:t>
      </w:r>
      <w:r w:rsidR="00004478">
        <w:rPr>
          <w:rFonts w:asciiTheme="minorEastAsia" w:hAnsiTheme="minorEastAsia" w:hint="eastAsia"/>
          <w:sz w:val="28"/>
          <w:szCs w:val="24"/>
        </w:rPr>
        <w:t>卫计委</w:t>
      </w:r>
      <w:r w:rsidR="00B32B49" w:rsidRPr="00004478">
        <w:rPr>
          <w:rFonts w:asciiTheme="minorEastAsia" w:hAnsiTheme="minorEastAsia"/>
          <w:sz w:val="28"/>
          <w:szCs w:val="24"/>
        </w:rPr>
        <w:t>统一组织，调查</w:t>
      </w:r>
      <w:r w:rsidR="00CD5700" w:rsidRPr="00004478">
        <w:rPr>
          <w:rFonts w:asciiTheme="minorEastAsia" w:hAnsiTheme="minorEastAsia" w:hint="eastAsia"/>
          <w:sz w:val="28"/>
          <w:szCs w:val="24"/>
        </w:rPr>
        <w:t>的</w:t>
      </w:r>
      <w:r w:rsidR="0021424F" w:rsidRPr="00004478">
        <w:rPr>
          <w:rFonts w:asciiTheme="minorEastAsia" w:hAnsiTheme="minorEastAsia" w:hint="eastAsia"/>
          <w:sz w:val="28"/>
          <w:szCs w:val="24"/>
        </w:rPr>
        <w:t>主要</w:t>
      </w:r>
      <w:r w:rsidR="00CD5700" w:rsidRPr="00004478">
        <w:rPr>
          <w:rFonts w:asciiTheme="minorEastAsia" w:hAnsiTheme="minorEastAsia" w:hint="eastAsia"/>
          <w:sz w:val="28"/>
          <w:szCs w:val="24"/>
        </w:rPr>
        <w:t>目的是</w:t>
      </w:r>
      <w:r w:rsidR="00CD5700" w:rsidRPr="00004478">
        <w:rPr>
          <w:rFonts w:asciiTheme="minorEastAsia" w:hAnsiTheme="minorEastAsia"/>
          <w:sz w:val="28"/>
          <w:szCs w:val="24"/>
        </w:rPr>
        <w:t>了解</w:t>
      </w:r>
      <w:r w:rsidR="00CD5700" w:rsidRPr="00004478">
        <w:rPr>
          <w:rFonts w:asciiTheme="minorEastAsia" w:hAnsiTheme="minorEastAsia" w:hint="eastAsia"/>
          <w:sz w:val="28"/>
          <w:szCs w:val="24"/>
        </w:rPr>
        <w:t>上海市</w:t>
      </w:r>
      <w:r w:rsidR="0021424F" w:rsidRPr="00004478">
        <w:rPr>
          <w:rFonts w:asciiTheme="minorEastAsia" w:hAnsiTheme="minorEastAsia" w:hint="eastAsia"/>
          <w:sz w:val="28"/>
          <w:szCs w:val="24"/>
        </w:rPr>
        <w:t>规培医师、</w:t>
      </w:r>
      <w:r w:rsidR="0021424F" w:rsidRPr="00004478">
        <w:rPr>
          <w:rFonts w:asciiTheme="minorEastAsia" w:hAnsiTheme="minorEastAsia"/>
          <w:sz w:val="28"/>
          <w:szCs w:val="24"/>
        </w:rPr>
        <w:t>紧缺</w:t>
      </w:r>
      <w:r w:rsidR="002E60ED" w:rsidRPr="00004478">
        <w:rPr>
          <w:rFonts w:asciiTheme="minorEastAsia" w:hAnsiTheme="minorEastAsia" w:hint="eastAsia"/>
          <w:sz w:val="28"/>
          <w:szCs w:val="24"/>
        </w:rPr>
        <w:t>人才</w:t>
      </w:r>
      <w:r w:rsidR="0021424F" w:rsidRPr="00004478">
        <w:rPr>
          <w:rFonts w:asciiTheme="minorEastAsia" w:hAnsiTheme="minorEastAsia" w:hint="eastAsia"/>
          <w:sz w:val="28"/>
          <w:szCs w:val="24"/>
        </w:rPr>
        <w:t>和</w:t>
      </w:r>
      <w:r w:rsidR="0021424F" w:rsidRPr="00004478">
        <w:rPr>
          <w:rFonts w:asciiTheme="minorEastAsia" w:hAnsiTheme="minorEastAsia"/>
          <w:sz w:val="28"/>
          <w:szCs w:val="24"/>
        </w:rPr>
        <w:t>高端</w:t>
      </w:r>
      <w:r w:rsidR="00340A4A" w:rsidRPr="00004478">
        <w:rPr>
          <w:rFonts w:asciiTheme="minorEastAsia" w:hAnsiTheme="minorEastAsia" w:hint="eastAsia"/>
          <w:sz w:val="28"/>
          <w:szCs w:val="24"/>
        </w:rPr>
        <w:t>人才</w:t>
      </w:r>
      <w:r w:rsidR="002E60ED" w:rsidRPr="00004478">
        <w:rPr>
          <w:rFonts w:asciiTheme="minorEastAsia" w:hAnsiTheme="minorEastAsia"/>
          <w:sz w:val="28"/>
          <w:szCs w:val="24"/>
        </w:rPr>
        <w:t>的</w:t>
      </w:r>
      <w:r w:rsidR="00340A4A" w:rsidRPr="00004478">
        <w:rPr>
          <w:rFonts w:asciiTheme="minorEastAsia" w:hAnsiTheme="minorEastAsia"/>
          <w:sz w:val="28"/>
          <w:szCs w:val="24"/>
        </w:rPr>
        <w:t>需求</w:t>
      </w:r>
      <w:r w:rsidR="00340A4A" w:rsidRPr="00004478">
        <w:rPr>
          <w:rFonts w:asciiTheme="minorEastAsia" w:hAnsiTheme="minorEastAsia" w:hint="eastAsia"/>
          <w:sz w:val="28"/>
          <w:szCs w:val="24"/>
        </w:rPr>
        <w:t>特点</w:t>
      </w:r>
      <w:r w:rsidR="002E60ED" w:rsidRPr="00004478">
        <w:rPr>
          <w:rFonts w:asciiTheme="minorEastAsia" w:hAnsiTheme="minorEastAsia" w:hint="eastAsia"/>
          <w:sz w:val="28"/>
          <w:szCs w:val="24"/>
        </w:rPr>
        <w:t>、</w:t>
      </w:r>
      <w:r w:rsidR="00311326" w:rsidRPr="00004478">
        <w:rPr>
          <w:rFonts w:asciiTheme="minorEastAsia" w:hAnsiTheme="minorEastAsia"/>
          <w:sz w:val="28"/>
          <w:szCs w:val="24"/>
        </w:rPr>
        <w:t>需求</w:t>
      </w:r>
      <w:r w:rsidR="00340A4A" w:rsidRPr="00004478">
        <w:rPr>
          <w:rFonts w:asciiTheme="minorEastAsia" w:hAnsiTheme="minorEastAsia"/>
          <w:sz w:val="28"/>
          <w:szCs w:val="24"/>
        </w:rPr>
        <w:t>满足情况</w:t>
      </w:r>
      <w:r w:rsidR="002E60ED" w:rsidRPr="00004478">
        <w:rPr>
          <w:rFonts w:asciiTheme="minorEastAsia" w:hAnsiTheme="minorEastAsia" w:hint="eastAsia"/>
          <w:sz w:val="28"/>
          <w:szCs w:val="24"/>
        </w:rPr>
        <w:t>及</w:t>
      </w:r>
      <w:r w:rsidR="002E60ED" w:rsidRPr="00004478">
        <w:rPr>
          <w:rFonts w:asciiTheme="minorEastAsia" w:hAnsiTheme="minorEastAsia"/>
          <w:sz w:val="28"/>
          <w:szCs w:val="24"/>
        </w:rPr>
        <w:t>对目前激励情况的认知感知</w:t>
      </w:r>
      <w:r w:rsidRPr="00004478">
        <w:rPr>
          <w:rFonts w:asciiTheme="minorEastAsia" w:hAnsiTheme="minorEastAsia" w:hint="eastAsia"/>
          <w:sz w:val="28"/>
          <w:szCs w:val="24"/>
        </w:rPr>
        <w:t>，</w:t>
      </w:r>
      <w:r w:rsidRPr="00004478">
        <w:rPr>
          <w:rFonts w:asciiTheme="minorEastAsia" w:hAnsiTheme="minorEastAsia"/>
          <w:sz w:val="28"/>
          <w:szCs w:val="24"/>
        </w:rPr>
        <w:t>从而为</w:t>
      </w:r>
      <w:r w:rsidR="00BE17F9" w:rsidRPr="00004478">
        <w:rPr>
          <w:rFonts w:asciiTheme="minorEastAsia" w:hAnsiTheme="minorEastAsia" w:hint="eastAsia"/>
          <w:sz w:val="28"/>
          <w:szCs w:val="24"/>
        </w:rPr>
        <w:t>更好地</w:t>
      </w:r>
      <w:r w:rsidR="007A1CEA" w:rsidRPr="00004478">
        <w:rPr>
          <w:rFonts w:asciiTheme="minorEastAsia" w:hAnsiTheme="minorEastAsia" w:hint="eastAsia"/>
          <w:sz w:val="28"/>
          <w:szCs w:val="24"/>
        </w:rPr>
        <w:t>改善</w:t>
      </w:r>
      <w:r w:rsidR="007A1CEA" w:rsidRPr="00004478">
        <w:rPr>
          <w:rFonts w:asciiTheme="minorEastAsia" w:hAnsiTheme="minorEastAsia"/>
          <w:sz w:val="28"/>
          <w:szCs w:val="24"/>
        </w:rPr>
        <w:t>医学人才工作环境、满足</w:t>
      </w:r>
      <w:r w:rsidR="007A1CEA" w:rsidRPr="00004478">
        <w:rPr>
          <w:rFonts w:asciiTheme="minorEastAsia" w:hAnsiTheme="minorEastAsia" w:hint="eastAsia"/>
          <w:sz w:val="28"/>
          <w:szCs w:val="24"/>
        </w:rPr>
        <w:t>其</w:t>
      </w:r>
      <w:r w:rsidR="007A1CEA" w:rsidRPr="00004478">
        <w:rPr>
          <w:rFonts w:asciiTheme="minorEastAsia" w:hAnsiTheme="minorEastAsia"/>
          <w:sz w:val="28"/>
          <w:szCs w:val="24"/>
        </w:rPr>
        <w:t>合理</w:t>
      </w:r>
      <w:r w:rsidR="007A1CEA" w:rsidRPr="00004478">
        <w:rPr>
          <w:rFonts w:asciiTheme="minorEastAsia" w:hAnsiTheme="minorEastAsia" w:hint="eastAsia"/>
          <w:sz w:val="28"/>
          <w:szCs w:val="24"/>
        </w:rPr>
        <w:t>工作</w:t>
      </w:r>
      <w:r w:rsidR="007A1CEA" w:rsidRPr="00004478">
        <w:rPr>
          <w:rFonts w:asciiTheme="minorEastAsia" w:hAnsiTheme="minorEastAsia"/>
          <w:sz w:val="28"/>
          <w:szCs w:val="24"/>
        </w:rPr>
        <w:t>需求</w:t>
      </w:r>
      <w:r w:rsidR="00BE17F9" w:rsidRPr="00004478">
        <w:rPr>
          <w:rFonts w:asciiTheme="minorEastAsia" w:hAnsiTheme="minorEastAsia" w:hint="eastAsia"/>
          <w:sz w:val="28"/>
          <w:szCs w:val="24"/>
        </w:rPr>
        <w:t>提供依据。</w:t>
      </w:r>
      <w:r w:rsidR="002876AB" w:rsidRPr="00004478">
        <w:rPr>
          <w:sz w:val="28"/>
        </w:rPr>
        <w:t>您所提供的资料，无需署名，</w:t>
      </w:r>
      <w:r w:rsidR="002876AB" w:rsidRPr="00004478">
        <w:rPr>
          <w:rFonts w:asciiTheme="minorEastAsia" w:hAnsiTheme="minorEastAsia" w:hint="eastAsia"/>
          <w:sz w:val="28"/>
          <w:szCs w:val="24"/>
        </w:rPr>
        <w:t>且相关</w:t>
      </w:r>
      <w:r w:rsidR="00953A43">
        <w:rPr>
          <w:rFonts w:asciiTheme="minorEastAsia" w:hAnsiTheme="minorEastAsia" w:hint="eastAsia"/>
          <w:sz w:val="28"/>
          <w:szCs w:val="24"/>
        </w:rPr>
        <w:t>信息将会</w:t>
      </w:r>
      <w:r w:rsidR="00BE17F9" w:rsidRPr="00004478">
        <w:rPr>
          <w:rFonts w:asciiTheme="minorEastAsia" w:hAnsiTheme="minorEastAsia" w:hint="eastAsia"/>
          <w:sz w:val="28"/>
          <w:szCs w:val="24"/>
        </w:rPr>
        <w:t>保密,调查结果仅作科研使用,不会对您有任何不良影响。请您仔细阅读题目中陈述的情况,选择或填写您的实际情况。</w:t>
      </w:r>
      <w:r w:rsidR="00F016E1" w:rsidRPr="00004478">
        <w:rPr>
          <w:rFonts w:asciiTheme="minorEastAsia" w:hAnsiTheme="minorEastAsia" w:hint="eastAsia"/>
          <w:sz w:val="28"/>
          <w:szCs w:val="24"/>
        </w:rPr>
        <w:t>谢谢您的支持与合作</w:t>
      </w:r>
      <w:r w:rsidR="00F016E1" w:rsidRPr="00004478">
        <w:rPr>
          <w:rFonts w:asciiTheme="minorEastAsia" w:hAnsiTheme="minorEastAsia"/>
          <w:sz w:val="28"/>
          <w:szCs w:val="24"/>
        </w:rPr>
        <w:t>！</w:t>
      </w:r>
    </w:p>
    <w:p w:rsidR="00F016E1" w:rsidRPr="00004478" w:rsidRDefault="000C7203" w:rsidP="00004478">
      <w:pPr>
        <w:spacing w:line="400" w:lineRule="exact"/>
        <w:ind w:firstLineChars="200" w:firstLine="560"/>
        <w:jc w:val="right"/>
        <w:rPr>
          <w:rFonts w:asciiTheme="minorEastAsia" w:hAnsiTheme="minorEastAsia"/>
          <w:sz w:val="28"/>
          <w:szCs w:val="24"/>
        </w:rPr>
      </w:pPr>
      <w:r w:rsidRPr="00004478">
        <w:rPr>
          <w:rFonts w:asciiTheme="minorEastAsia" w:hAnsiTheme="minorEastAsia" w:hint="eastAsia"/>
          <w:sz w:val="28"/>
          <w:szCs w:val="24"/>
        </w:rPr>
        <w:t>2016.10</w:t>
      </w:r>
    </w:p>
    <w:p w:rsidR="00234D46" w:rsidRDefault="00234D46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2A0CB7" w:rsidRDefault="002A0CB7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50B5" w:rsidRDefault="009550B5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C36D93" w:rsidRDefault="00C36D9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3B42FA" w:rsidRDefault="003B42FA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3B42FA" w:rsidSect="00C36D93"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:rsidR="00953A43" w:rsidRPr="0082768E" w:rsidRDefault="00953A43" w:rsidP="00953A43">
      <w:pPr>
        <w:spacing w:line="400" w:lineRule="exac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一、个人</w:t>
      </w:r>
      <w:r w:rsidRPr="0082768E">
        <w:rPr>
          <w:rFonts w:asciiTheme="minorEastAsia" w:hAnsiTheme="minorEastAsia" w:hint="eastAsia"/>
          <w:b/>
          <w:sz w:val="24"/>
          <w:szCs w:val="24"/>
        </w:rPr>
        <w:t>基本情况</w:t>
      </w: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953A43">
      <w:pPr>
        <w:spacing w:line="4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表1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个人情况调查表</w:t>
      </w:r>
    </w:p>
    <w:p w:rsidR="00953A43" w:rsidRPr="00953A43" w:rsidRDefault="00953A43" w:rsidP="00953A43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196"/>
        <w:gridCol w:w="1326"/>
      </w:tblGrid>
      <w:tr w:rsidR="00953A43" w:rsidRPr="00B33648" w:rsidTr="00953A43">
        <w:tc>
          <w:tcPr>
            <w:tcW w:w="4222" w:type="pct"/>
            <w:shd w:val="clear" w:color="auto" w:fill="BFBFBF" w:themeFill="background1" w:themeFillShade="BF"/>
          </w:tcPr>
          <w:p w:rsidR="00953A43" w:rsidRPr="00DD006F" w:rsidRDefault="00953A43" w:rsidP="00953A43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调查内容</w:t>
            </w:r>
          </w:p>
        </w:tc>
        <w:tc>
          <w:tcPr>
            <w:tcW w:w="778" w:type="pct"/>
            <w:shd w:val="clear" w:color="auto" w:fill="BFBFBF" w:themeFill="background1" w:themeFillShade="BF"/>
          </w:tcPr>
          <w:p w:rsidR="00953A43" w:rsidRPr="00DD006F" w:rsidRDefault="00953A43" w:rsidP="00953A43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应答栏</w:t>
            </w:r>
          </w:p>
        </w:tc>
      </w:tr>
      <w:tr w:rsidR="00953A43" w:rsidRPr="00B33648" w:rsidTr="00953A43">
        <w:tc>
          <w:tcPr>
            <w:tcW w:w="4222" w:type="pct"/>
          </w:tcPr>
          <w:p w:rsidR="00953A43" w:rsidRPr="00FB3BA9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FB3BA9">
              <w:rPr>
                <w:rFonts w:asciiTheme="minorEastAsia" w:hAnsiTheme="minorEastAsia"/>
                <w:szCs w:val="21"/>
              </w:rPr>
              <w:t>1</w:t>
            </w:r>
            <w:r w:rsidRPr="00FB3BA9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/>
                <w:szCs w:val="21"/>
              </w:rPr>
              <w:t xml:space="preserve">1性别： 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（1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男</w:t>
            </w:r>
            <w:r w:rsidRPr="00FB3BA9"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/>
                <w:szCs w:val="21"/>
              </w:rPr>
              <w:t xml:space="preserve"> </w:t>
            </w:r>
            <w:r w:rsidRPr="00FB3BA9">
              <w:rPr>
                <w:rFonts w:asciiTheme="minorEastAsia" w:hAnsiTheme="minorEastAsia" w:hint="eastAsia"/>
                <w:szCs w:val="21"/>
              </w:rPr>
              <w:t>（2</w:t>
            </w:r>
            <w:r w:rsidRPr="00FB3BA9">
              <w:rPr>
                <w:rFonts w:asciiTheme="minorEastAsia" w:hAnsiTheme="minorEastAsia"/>
                <w:szCs w:val="21"/>
              </w:rPr>
              <w:t>）</w:t>
            </w:r>
            <w:r w:rsidRPr="00FB3BA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1.2年龄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Pr="00B33648">
              <w:rPr>
                <w:rFonts w:asciiTheme="minorEastAsia" w:hAnsiTheme="minorEastAsia"/>
                <w:szCs w:val="21"/>
                <w:u w:val="single"/>
              </w:rPr>
              <w:t xml:space="preserve">         </w:t>
            </w:r>
            <w:r w:rsidRPr="00B33648">
              <w:rPr>
                <w:rFonts w:asciiTheme="minorEastAsia" w:hAnsiTheme="minorEastAsia" w:hint="eastAsia"/>
                <w:szCs w:val="21"/>
              </w:rPr>
              <w:t>岁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8806AF" w:rsidRPr="008806AF" w:rsidTr="00953A43">
        <w:tc>
          <w:tcPr>
            <w:tcW w:w="4222" w:type="pct"/>
          </w:tcPr>
          <w:p w:rsidR="00953A43" w:rsidRPr="008806AF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8806AF">
              <w:rPr>
                <w:rFonts w:asciiTheme="minorEastAsia" w:hAnsiTheme="minorEastAsia" w:hint="eastAsia"/>
                <w:szCs w:val="21"/>
              </w:rPr>
              <w:t>1.3婚姻状况</w:t>
            </w:r>
            <w:r w:rsidRPr="008806AF">
              <w:rPr>
                <w:rFonts w:asciiTheme="minorEastAsia" w:hAnsiTheme="minorEastAsia"/>
                <w:szCs w:val="21"/>
              </w:rPr>
              <w:t>：</w:t>
            </w:r>
            <w:r w:rsidRPr="008806AF">
              <w:rPr>
                <w:rFonts w:asciiTheme="minorEastAsia" w:hAnsiTheme="minorEastAsia" w:hint="eastAsia"/>
                <w:szCs w:val="21"/>
              </w:rPr>
              <w:t>（1）</w:t>
            </w:r>
            <w:r w:rsidRPr="008806AF">
              <w:rPr>
                <w:rFonts w:asciiTheme="minorEastAsia" w:hAnsiTheme="minorEastAsia"/>
                <w:szCs w:val="21"/>
              </w:rPr>
              <w:t>未婚</w:t>
            </w:r>
            <w:r w:rsidRPr="008806AF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8806AF">
              <w:rPr>
                <w:rFonts w:asciiTheme="minorEastAsia" w:hAnsiTheme="minorEastAsia"/>
                <w:szCs w:val="21"/>
              </w:rPr>
              <w:t xml:space="preserve">  </w:t>
            </w:r>
            <w:r w:rsidRPr="008806AF">
              <w:rPr>
                <w:rFonts w:asciiTheme="minorEastAsia" w:hAnsiTheme="minorEastAsia" w:hint="eastAsia"/>
                <w:szCs w:val="21"/>
              </w:rPr>
              <w:t>（2</w:t>
            </w:r>
            <w:r w:rsidRPr="008806AF">
              <w:rPr>
                <w:rFonts w:asciiTheme="minorEastAsia" w:hAnsiTheme="minorEastAsia"/>
                <w:szCs w:val="21"/>
              </w:rPr>
              <w:t>）已婚</w:t>
            </w:r>
            <w:r w:rsidRPr="008806AF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8806AF">
              <w:rPr>
                <w:rFonts w:asciiTheme="minorEastAsia" w:hAnsiTheme="minorEastAsia"/>
                <w:szCs w:val="21"/>
              </w:rPr>
              <w:t xml:space="preserve"> </w:t>
            </w:r>
            <w:r w:rsidRPr="008806AF">
              <w:rPr>
                <w:rFonts w:asciiTheme="minorEastAsia" w:hAnsiTheme="minorEastAsia" w:hint="eastAsia"/>
                <w:szCs w:val="21"/>
              </w:rPr>
              <w:t xml:space="preserve"> （3</w:t>
            </w:r>
            <w:r w:rsidRPr="008806AF">
              <w:rPr>
                <w:rFonts w:asciiTheme="minorEastAsia" w:hAnsiTheme="minorEastAsia"/>
                <w:szCs w:val="21"/>
              </w:rPr>
              <w:t>）其他</w:t>
            </w:r>
            <w:r w:rsidRPr="008806AF">
              <w:rPr>
                <w:rFonts w:asciiTheme="minorEastAsia" w:hAnsiTheme="minorEastAsia" w:hint="eastAsia"/>
                <w:szCs w:val="21"/>
              </w:rPr>
              <w:t xml:space="preserve">______ </w:t>
            </w:r>
          </w:p>
        </w:tc>
        <w:tc>
          <w:tcPr>
            <w:tcW w:w="778" w:type="pct"/>
          </w:tcPr>
          <w:p w:rsidR="00953A43" w:rsidRPr="008806AF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1.4目前户籍：</w:t>
            </w: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本市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/>
                <w:szCs w:val="21"/>
              </w:rPr>
              <w:t>非本市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1E3E58" w:rsidRDefault="00953A43" w:rsidP="00953A43">
            <w:pPr>
              <w:spacing w:line="400" w:lineRule="exact"/>
              <w:rPr>
                <w:rFonts w:asciiTheme="minorEastAsia" w:hAnsiTheme="minorEastAsia"/>
                <w:b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1.5</w:t>
            </w:r>
            <w:r w:rsidRPr="00B33648">
              <w:rPr>
                <w:rFonts w:asciiTheme="minorEastAsia" w:hAnsiTheme="minorEastAsia" w:hint="eastAsia"/>
                <w:szCs w:val="21"/>
              </w:rPr>
              <w:t>文化程度：</w:t>
            </w:r>
            <w:r w:rsidR="001E3E58" w:rsidRPr="00FC2369">
              <w:rPr>
                <w:rFonts w:asciiTheme="minorEastAsia" w:hAnsiTheme="minorEastAsia" w:hint="eastAsia"/>
                <w:szCs w:val="21"/>
              </w:rPr>
              <w:t>（1）博士</w:t>
            </w:r>
            <w:r w:rsidR="001E3E58" w:rsidRPr="00FC2369">
              <w:rPr>
                <w:rFonts w:asciiTheme="minorEastAsia" w:hAnsiTheme="minorEastAsia"/>
                <w:szCs w:val="21"/>
              </w:rPr>
              <w:t xml:space="preserve"> </w:t>
            </w:r>
            <w:r w:rsidR="001E3E58">
              <w:rPr>
                <w:rFonts w:asciiTheme="minorEastAsia" w:hAnsiTheme="minorEastAsia" w:hint="eastAsia"/>
                <w:szCs w:val="21"/>
              </w:rPr>
              <w:t>（2</w:t>
            </w:r>
            <w:r w:rsidR="001E3E58">
              <w:rPr>
                <w:rFonts w:asciiTheme="minorEastAsia" w:hAnsiTheme="minorEastAsia"/>
                <w:szCs w:val="21"/>
              </w:rPr>
              <w:t>）</w:t>
            </w:r>
            <w:r w:rsidR="001E3E58">
              <w:rPr>
                <w:rFonts w:asciiTheme="minorEastAsia" w:hAnsiTheme="minorEastAsia" w:hint="eastAsia"/>
                <w:szCs w:val="21"/>
              </w:rPr>
              <w:t>硕士</w:t>
            </w:r>
            <w:r w:rsidR="001E3E58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1E3E58">
              <w:rPr>
                <w:rFonts w:asciiTheme="minorEastAsia" w:hAnsiTheme="minorEastAsia" w:hint="eastAsia"/>
                <w:szCs w:val="21"/>
              </w:rPr>
              <w:t>（3</w:t>
            </w:r>
            <w:r w:rsidR="001E3E58">
              <w:rPr>
                <w:rFonts w:asciiTheme="minorEastAsia" w:hAnsiTheme="minorEastAsia"/>
                <w:szCs w:val="21"/>
              </w:rPr>
              <w:t>）</w:t>
            </w:r>
            <w:r w:rsidR="001E3E58">
              <w:rPr>
                <w:rFonts w:asciiTheme="minorEastAsia" w:hAnsiTheme="minorEastAsia" w:hint="eastAsia"/>
                <w:szCs w:val="21"/>
              </w:rPr>
              <w:t>本科</w:t>
            </w:r>
            <w:r w:rsidR="001E3E58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1E3E58">
              <w:rPr>
                <w:rFonts w:asciiTheme="minorEastAsia" w:hAnsiTheme="minorEastAsia" w:hint="eastAsia"/>
                <w:szCs w:val="21"/>
              </w:rPr>
              <w:t>（4</w:t>
            </w:r>
            <w:r w:rsidR="001E3E58">
              <w:rPr>
                <w:rFonts w:asciiTheme="minorEastAsia" w:hAnsiTheme="minorEastAsia"/>
                <w:szCs w:val="21"/>
              </w:rPr>
              <w:t>）</w:t>
            </w:r>
            <w:r w:rsidR="001E3E58">
              <w:rPr>
                <w:rFonts w:asciiTheme="minorEastAsia" w:hAnsiTheme="minorEastAsia" w:hint="eastAsia"/>
                <w:szCs w:val="21"/>
              </w:rPr>
              <w:t>大专</w:t>
            </w:r>
            <w:r w:rsidR="001E3E58">
              <w:rPr>
                <w:rFonts w:asciiTheme="minorEastAsia" w:hAnsiTheme="minorEastAsia"/>
                <w:szCs w:val="21"/>
              </w:rPr>
              <w:t>及以下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657B7B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1.6</w:t>
            </w:r>
            <w:r w:rsidRPr="00B33648">
              <w:rPr>
                <w:rFonts w:asciiTheme="minorEastAsia" w:hAnsiTheme="minorEastAsia" w:hint="eastAsia"/>
                <w:szCs w:val="21"/>
              </w:rPr>
              <w:t>职称情况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r w:rsidR="00657B7B">
              <w:rPr>
                <w:rFonts w:asciiTheme="minorEastAsia" w:hAnsiTheme="minorEastAsia" w:hint="eastAsia"/>
                <w:szCs w:val="21"/>
              </w:rPr>
              <w:t>（1）</w:t>
            </w:r>
            <w:r w:rsidR="00657B7B" w:rsidRPr="00B33648">
              <w:rPr>
                <w:rFonts w:asciiTheme="minorEastAsia" w:hAnsiTheme="minorEastAsia" w:hint="eastAsia"/>
                <w:szCs w:val="21"/>
              </w:rPr>
              <w:t>正高</w:t>
            </w:r>
            <w:r w:rsidR="00657B7B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657B7B">
              <w:rPr>
                <w:rFonts w:asciiTheme="minorEastAsia" w:hAnsiTheme="minorEastAsia" w:hint="eastAsia"/>
                <w:szCs w:val="21"/>
              </w:rPr>
              <w:t>（2</w:t>
            </w:r>
            <w:r w:rsidR="00657B7B">
              <w:rPr>
                <w:rFonts w:asciiTheme="minorEastAsia" w:hAnsiTheme="minorEastAsia"/>
                <w:szCs w:val="21"/>
              </w:rPr>
              <w:t>）</w:t>
            </w:r>
            <w:r w:rsidR="00657B7B" w:rsidRPr="00B33648">
              <w:rPr>
                <w:rFonts w:asciiTheme="minorEastAsia" w:hAnsiTheme="minorEastAsia" w:hint="eastAsia"/>
                <w:szCs w:val="21"/>
              </w:rPr>
              <w:t>副高</w:t>
            </w:r>
            <w:r w:rsidR="00657B7B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657B7B">
              <w:rPr>
                <w:rFonts w:asciiTheme="minorEastAsia" w:hAnsiTheme="minorEastAsia" w:hint="eastAsia"/>
                <w:szCs w:val="21"/>
              </w:rPr>
              <w:t>（3</w:t>
            </w:r>
            <w:r w:rsidR="00657B7B">
              <w:rPr>
                <w:rFonts w:asciiTheme="minorEastAsia" w:hAnsiTheme="minorEastAsia"/>
                <w:szCs w:val="21"/>
              </w:rPr>
              <w:t>）</w:t>
            </w:r>
            <w:r w:rsidR="00657B7B" w:rsidRPr="00B33648">
              <w:rPr>
                <w:rFonts w:asciiTheme="minorEastAsia" w:hAnsiTheme="minorEastAsia" w:hint="eastAsia"/>
                <w:szCs w:val="21"/>
              </w:rPr>
              <w:t>中级</w:t>
            </w:r>
            <w:r w:rsidR="00657B7B" w:rsidRPr="00B33648">
              <w:rPr>
                <w:rFonts w:asciiTheme="minorEastAsia" w:hAnsiTheme="minorEastAsia"/>
                <w:szCs w:val="21"/>
              </w:rPr>
              <w:t xml:space="preserve"> </w:t>
            </w:r>
            <w:r w:rsidR="00657B7B">
              <w:rPr>
                <w:rFonts w:asciiTheme="minorEastAsia" w:hAnsiTheme="minorEastAsia" w:hint="eastAsia"/>
                <w:szCs w:val="21"/>
              </w:rPr>
              <w:t>（4</w:t>
            </w:r>
            <w:r w:rsidR="00657B7B">
              <w:rPr>
                <w:rFonts w:asciiTheme="minorEastAsia" w:hAnsiTheme="minorEastAsia"/>
                <w:szCs w:val="21"/>
              </w:rPr>
              <w:t>）</w:t>
            </w:r>
            <w:r w:rsidR="00657B7B" w:rsidRPr="00B33648">
              <w:rPr>
                <w:rFonts w:asciiTheme="minorEastAsia" w:hAnsiTheme="minorEastAsia" w:hint="eastAsia"/>
                <w:szCs w:val="21"/>
              </w:rPr>
              <w:t>初级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1.7您所在科室</w:t>
            </w:r>
            <w:r w:rsidRPr="00B33648">
              <w:rPr>
                <w:rFonts w:asciiTheme="minorEastAsia" w:hAnsiTheme="minorEastAsia"/>
                <w:szCs w:val="21"/>
              </w:rPr>
              <w:t>：</w:t>
            </w:r>
            <w:bookmarkStart w:id="0" w:name="_GoBack"/>
            <w:bookmarkEnd w:id="0"/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150" w:hangingChars="1500" w:hanging="3150"/>
              <w:jc w:val="left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1.8您在目前岗位上的工作年限：</w:t>
            </w:r>
          </w:p>
          <w:p w:rsidR="00953A43" w:rsidRPr="00B33648" w:rsidRDefault="00C748EE" w:rsidP="00953A43">
            <w:pPr>
              <w:spacing w:line="400" w:lineRule="exact"/>
              <w:ind w:leftChars="200" w:left="3150" w:hangingChars="1300" w:hanging="273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3年以下 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3-5年 </w:t>
            </w:r>
            <w:r w:rsidRPr="00B33648"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5</w:t>
            </w:r>
            <w:r w:rsidRPr="00B33648">
              <w:rPr>
                <w:rFonts w:asciiTheme="minorEastAsia" w:hAnsiTheme="minorEastAsia"/>
                <w:szCs w:val="21"/>
              </w:rPr>
              <w:t>-10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年  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10年以上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885" w:hangingChars="1850" w:hanging="3885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/>
                <w:szCs w:val="21"/>
              </w:rPr>
              <w:t>1.9</w:t>
            </w:r>
            <w:r w:rsidRPr="00B33648">
              <w:rPr>
                <w:rFonts w:asciiTheme="minorEastAsia" w:hAnsiTheme="minorEastAsia" w:hint="eastAsia"/>
                <w:szCs w:val="21"/>
              </w:rPr>
              <w:t>您认为您的生活水平与</w:t>
            </w:r>
            <w:r w:rsidRPr="00B33648">
              <w:rPr>
                <w:rFonts w:asciiTheme="minorEastAsia" w:hAnsiTheme="minorEastAsia"/>
                <w:szCs w:val="21"/>
              </w:rPr>
              <w:t>同行</w:t>
            </w:r>
            <w:r w:rsidRPr="00B33648">
              <w:rPr>
                <w:rFonts w:asciiTheme="minorEastAsia" w:hAnsiTheme="minorEastAsia" w:hint="eastAsia"/>
                <w:szCs w:val="21"/>
              </w:rPr>
              <w:t>相比属于：</w:t>
            </w:r>
          </w:p>
          <w:p w:rsidR="00953A43" w:rsidRPr="00B33648" w:rsidRDefault="00953A43" w:rsidP="00953A43">
            <w:pPr>
              <w:spacing w:line="400" w:lineRule="exact"/>
              <w:ind w:leftChars="200" w:left="3885" w:hangingChars="1650" w:hanging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差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较差 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中等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较好  </w:t>
            </w:r>
            <w:r>
              <w:rPr>
                <w:rFonts w:asciiTheme="minorEastAsia" w:hAnsiTheme="minorEastAsia" w:hint="eastAsia"/>
                <w:szCs w:val="21"/>
              </w:rPr>
              <w:t>（5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好  </w:t>
            </w:r>
            <w:r>
              <w:rPr>
                <w:rFonts w:asciiTheme="minorEastAsia" w:hAnsiTheme="minorEastAsia" w:hint="eastAsia"/>
                <w:szCs w:val="21"/>
              </w:rPr>
              <w:t>（6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不清楚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53A43" w:rsidRPr="00B33648" w:rsidTr="00953A43">
        <w:tc>
          <w:tcPr>
            <w:tcW w:w="4222" w:type="pct"/>
          </w:tcPr>
          <w:p w:rsidR="00953A43" w:rsidRDefault="00953A43" w:rsidP="00953A43">
            <w:pPr>
              <w:spacing w:line="400" w:lineRule="exact"/>
              <w:ind w:left="3885" w:hangingChars="1850" w:hanging="3885"/>
              <w:rPr>
                <w:rFonts w:asciiTheme="minorEastAsia" w:hAnsiTheme="minorEastAsia"/>
                <w:szCs w:val="21"/>
              </w:rPr>
            </w:pPr>
            <w:r w:rsidRPr="00B33648">
              <w:rPr>
                <w:rFonts w:asciiTheme="minorEastAsia" w:hAnsiTheme="minorEastAsia" w:hint="eastAsia"/>
                <w:szCs w:val="21"/>
              </w:rPr>
              <w:t>1.10您认为</w:t>
            </w:r>
            <w:r w:rsidRPr="00B33648">
              <w:rPr>
                <w:rFonts w:asciiTheme="minorEastAsia" w:hAnsiTheme="minorEastAsia"/>
                <w:szCs w:val="21"/>
              </w:rPr>
              <w:t>您的</w:t>
            </w:r>
            <w:r w:rsidRPr="00B33648">
              <w:rPr>
                <w:rFonts w:asciiTheme="minorEastAsia" w:hAnsiTheme="minorEastAsia" w:hint="eastAsia"/>
                <w:szCs w:val="21"/>
              </w:rPr>
              <w:t>家庭条件在本城市水平中</w:t>
            </w:r>
            <w:r w:rsidRPr="00B33648">
              <w:rPr>
                <w:rFonts w:asciiTheme="minorEastAsia" w:hAnsiTheme="minorEastAsia"/>
                <w:szCs w:val="21"/>
              </w:rPr>
              <w:t>属于：</w:t>
            </w:r>
          </w:p>
          <w:p w:rsidR="00953A43" w:rsidRPr="00B33648" w:rsidRDefault="00953A43" w:rsidP="00953A43">
            <w:pPr>
              <w:spacing w:line="400" w:lineRule="exact"/>
              <w:ind w:leftChars="200" w:left="3885" w:hangingChars="1650" w:hanging="346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（1）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差  </w:t>
            </w:r>
            <w:r>
              <w:rPr>
                <w:rFonts w:asciiTheme="minorEastAsia" w:hAnsiTheme="minorEastAsia" w:hint="eastAsia"/>
                <w:szCs w:val="21"/>
              </w:rPr>
              <w:t>（2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较差  </w:t>
            </w:r>
            <w:r>
              <w:rPr>
                <w:rFonts w:asciiTheme="minorEastAsia" w:hAnsiTheme="minorEastAsia" w:hint="eastAsia"/>
                <w:szCs w:val="21"/>
              </w:rPr>
              <w:t>（3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中等  </w:t>
            </w:r>
            <w:r>
              <w:rPr>
                <w:rFonts w:asciiTheme="minorEastAsia" w:hAnsiTheme="minorEastAsia" w:hint="eastAsia"/>
                <w:szCs w:val="21"/>
              </w:rPr>
              <w:t>（4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较好  </w:t>
            </w:r>
            <w:r>
              <w:rPr>
                <w:rFonts w:asciiTheme="minorEastAsia" w:hAnsiTheme="minorEastAsia" w:hint="eastAsia"/>
                <w:szCs w:val="21"/>
              </w:rPr>
              <w:t>（5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 xml:space="preserve">好  </w:t>
            </w:r>
            <w:r>
              <w:rPr>
                <w:rFonts w:asciiTheme="minorEastAsia" w:hAnsiTheme="minorEastAsia" w:hint="eastAsia"/>
                <w:szCs w:val="21"/>
              </w:rPr>
              <w:t>（6</w:t>
            </w:r>
            <w:r>
              <w:rPr>
                <w:rFonts w:asciiTheme="minorEastAsia" w:hAnsiTheme="minorEastAsia"/>
                <w:szCs w:val="21"/>
              </w:rPr>
              <w:t>）</w:t>
            </w:r>
            <w:r w:rsidRPr="00B33648">
              <w:rPr>
                <w:rFonts w:asciiTheme="minorEastAsia" w:hAnsiTheme="minorEastAsia" w:hint="eastAsia"/>
                <w:szCs w:val="21"/>
              </w:rPr>
              <w:t>不清楚</w:t>
            </w:r>
          </w:p>
        </w:tc>
        <w:tc>
          <w:tcPr>
            <w:tcW w:w="778" w:type="pct"/>
          </w:tcPr>
          <w:p w:rsidR="00953A43" w:rsidRPr="00B33648" w:rsidRDefault="00953A43" w:rsidP="00953A43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53A43" w:rsidRP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p w:rsidR="00953A43" w:rsidRDefault="00953A43" w:rsidP="00591991">
      <w:pPr>
        <w:spacing w:line="400" w:lineRule="exact"/>
        <w:rPr>
          <w:rFonts w:asciiTheme="minorEastAsia" w:hAnsiTheme="minorEastAsia"/>
          <w:sz w:val="24"/>
          <w:szCs w:val="24"/>
        </w:rPr>
        <w:sectPr w:rsidR="00953A43" w:rsidSect="003B42F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E17F9" w:rsidRDefault="00CA3DFE" w:rsidP="00591991">
      <w:pPr>
        <w:spacing w:line="400" w:lineRule="exact"/>
        <w:outlineLvl w:val="0"/>
        <w:rPr>
          <w:rFonts w:asciiTheme="minorEastAsia" w:hAnsiTheme="minorEastAsia"/>
          <w:sz w:val="24"/>
          <w:szCs w:val="24"/>
        </w:rPr>
      </w:pPr>
      <w:r w:rsidRPr="00CA3DFE">
        <w:rPr>
          <w:rFonts w:asciiTheme="minorEastAsia" w:hAnsiTheme="minorEastAsia" w:hint="eastAsia"/>
          <w:b/>
          <w:sz w:val="24"/>
          <w:szCs w:val="24"/>
        </w:rPr>
        <w:lastRenderedPageBreak/>
        <w:t>二</w:t>
      </w:r>
      <w:r w:rsidR="00BE17F9" w:rsidRPr="00CA3DFE">
        <w:rPr>
          <w:rFonts w:asciiTheme="minorEastAsia" w:hAnsiTheme="minorEastAsia" w:hint="eastAsia"/>
          <w:b/>
          <w:sz w:val="24"/>
          <w:szCs w:val="24"/>
        </w:rPr>
        <w:t>、</w:t>
      </w:r>
      <w:r w:rsidR="0086287C">
        <w:rPr>
          <w:rFonts w:asciiTheme="minorEastAsia" w:hAnsiTheme="minorEastAsia" w:hint="eastAsia"/>
          <w:b/>
          <w:sz w:val="24"/>
          <w:szCs w:val="24"/>
        </w:rPr>
        <w:t>医学人才</w:t>
      </w:r>
      <w:r w:rsidR="005A0A9A">
        <w:rPr>
          <w:rFonts w:asciiTheme="minorEastAsia" w:hAnsiTheme="minorEastAsia" w:hint="eastAsia"/>
          <w:b/>
          <w:sz w:val="24"/>
          <w:szCs w:val="24"/>
        </w:rPr>
        <w:t>需求</w:t>
      </w:r>
      <w:r w:rsidRPr="00CA3DFE">
        <w:rPr>
          <w:rFonts w:asciiTheme="minorEastAsia" w:hAnsiTheme="minorEastAsia"/>
          <w:b/>
          <w:sz w:val="24"/>
          <w:szCs w:val="24"/>
        </w:rPr>
        <w:t>情况</w:t>
      </w:r>
    </w:p>
    <w:p w:rsid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表2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薪酬福利需求</w:t>
      </w:r>
      <w:r>
        <w:rPr>
          <w:rFonts w:asciiTheme="minorEastAsia" w:hAnsiTheme="minorEastAsia"/>
          <w:sz w:val="24"/>
          <w:szCs w:val="24"/>
        </w:rPr>
        <w:t>调查表</w:t>
      </w:r>
    </w:p>
    <w:p w:rsidR="00B1409F" w:rsidRDefault="00B1409F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057"/>
        <w:gridCol w:w="3674"/>
        <w:gridCol w:w="995"/>
        <w:gridCol w:w="1131"/>
        <w:gridCol w:w="1698"/>
        <w:gridCol w:w="1420"/>
        <w:gridCol w:w="2866"/>
      </w:tblGrid>
      <w:tr w:rsidR="00500899" w:rsidRPr="00231BEC" w:rsidTr="00801907">
        <w:trPr>
          <w:trHeight w:val="555"/>
          <w:jc w:val="center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FB2EA1" w:rsidRPr="002A0CB7" w:rsidRDefault="00A12C0D" w:rsidP="0020457B">
            <w:pPr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8项</w:t>
            </w:r>
            <w:r>
              <w:rPr>
                <w:rFonts w:asciiTheme="minorEastAsia" w:hAnsiTheme="minorEastAsia"/>
                <w:b/>
                <w:szCs w:val="21"/>
              </w:rPr>
              <w:t>薪酬福利方面的需求，您认为：</w:t>
            </w:r>
          </w:p>
        </w:tc>
        <w:tc>
          <w:tcPr>
            <w:tcW w:w="351" w:type="pct"/>
            <w:shd w:val="clear" w:color="auto" w:fill="BFBFBF" w:themeFill="background1" w:themeFillShade="BF"/>
            <w:hideMark/>
          </w:tcPr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FB2EA1" w:rsidRPr="00DD006F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="00A12C0D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="00A12C0D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599" w:type="pct"/>
            <w:shd w:val="clear" w:color="auto" w:fill="BFBFBF" w:themeFill="background1" w:themeFillShade="BF"/>
            <w:hideMark/>
          </w:tcPr>
          <w:p w:rsidR="00FB2EA1" w:rsidRPr="002A0CB7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1" w:type="pct"/>
            <w:shd w:val="clear" w:color="auto" w:fill="BFBFBF" w:themeFill="background1" w:themeFillShade="BF"/>
            <w:hideMark/>
          </w:tcPr>
          <w:p w:rsidR="00FB2EA1" w:rsidRPr="002A0CB7" w:rsidRDefault="00801907" w:rsidP="00A12C0D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A12C0D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ED2AE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ED2AE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ED2AEF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FB2EA1" w:rsidRPr="002A0CB7" w:rsidRDefault="00FB2EA1" w:rsidP="00231BEC">
            <w:pPr>
              <w:widowControl/>
              <w:spacing w:line="40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="00E33B82"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0457B">
            <w:pPr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1.薪酬福利</w:t>
            </w: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1.1薪酬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1.1.1合理的基本工资水平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1.1.2明确的绩效工资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1.1.3奖金、加班费等酬劳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1.2福利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1.2.1养老金、医疗保险、津贴等福利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1.2.2带薪假期、员工宿舍等福利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 w:val="restart"/>
            <w:shd w:val="clear" w:color="auto" w:fill="auto"/>
            <w:noWrap/>
            <w:vAlign w:val="center"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1.3分布</w:t>
            </w: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1.3.1薪酬体现出个人付出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1.3.2薪酬分配公平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231BEC" w:rsidTr="00801907">
        <w:trPr>
          <w:trHeight w:val="270"/>
          <w:jc w:val="center"/>
        </w:trPr>
        <w:tc>
          <w:tcPr>
            <w:tcW w:w="470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73" w:type="pct"/>
            <w:vMerge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6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2A0CB7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1.3.3不同层次工作的薪酬体现出合理的梯度</w:t>
            </w:r>
          </w:p>
        </w:tc>
        <w:tc>
          <w:tcPr>
            <w:tcW w:w="35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hideMark/>
          </w:tcPr>
          <w:p w:rsidR="002A0CB7" w:rsidRPr="002A0CB7" w:rsidRDefault="002A0CB7" w:rsidP="00231BE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4338D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表3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安全归属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500"/>
        <w:gridCol w:w="3232"/>
        <w:gridCol w:w="992"/>
        <w:gridCol w:w="1134"/>
        <w:gridCol w:w="1698"/>
        <w:gridCol w:w="1420"/>
        <w:gridCol w:w="2866"/>
      </w:tblGrid>
      <w:tr w:rsidR="00500899" w:rsidRPr="00DD006F" w:rsidTr="00801907">
        <w:trPr>
          <w:trHeight w:val="54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  <w:hideMark/>
          </w:tcPr>
          <w:p w:rsidR="007932E0" w:rsidRPr="00DD006F" w:rsidRDefault="001C4275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11项安全归属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35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599" w:type="pct"/>
            <w:shd w:val="clear" w:color="auto" w:fill="BFBFBF" w:themeFill="background1" w:themeFillShade="BF"/>
            <w:hideMark/>
          </w:tcPr>
          <w:p w:rsidR="007932E0" w:rsidRPr="00DD006F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1" w:type="pct"/>
            <w:shd w:val="clear" w:color="auto" w:fill="BFBFBF" w:themeFill="background1" w:themeFillShade="BF"/>
            <w:hideMark/>
          </w:tcPr>
          <w:p w:rsidR="007932E0" w:rsidRPr="00DD006F" w:rsidRDefault="00801907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011" w:type="pct"/>
            <w:shd w:val="clear" w:color="auto" w:fill="BFBFBF" w:themeFill="background1" w:themeFillShade="BF"/>
            <w:vAlign w:val="center"/>
            <w:hideMark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2.安全归属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2.1人身安全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2.1.1生命安全需求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2.1.2身体健康需求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2.1.3行动自由需求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2.1.4人格名誉安全的需求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2.2环境稳定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2.2.1整洁便利的办公条件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2.2.2完备的工作设施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2.2.3适当的工作负荷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2.2.4高效的医院及科室管理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2.3情感归属</w:t>
            </w: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2.3.1和谐的工作人际关系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2.3.2积极向上的工作氛围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7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14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2.3.3安全和谐的医患关系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500899" w:rsidRDefault="00500899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</w:p>
    <w:p w:rsidR="00231BEC" w:rsidRPr="0054338D" w:rsidRDefault="0054338D" w:rsidP="0054338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54338D">
        <w:rPr>
          <w:rFonts w:asciiTheme="minorEastAsia" w:hAnsiTheme="minorEastAsia" w:hint="eastAsia"/>
          <w:sz w:val="24"/>
          <w:szCs w:val="24"/>
        </w:rPr>
        <w:lastRenderedPageBreak/>
        <w:t>表4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认可尊重</w:t>
      </w:r>
      <w:r>
        <w:rPr>
          <w:rFonts w:asciiTheme="minorEastAsia" w:hAnsiTheme="minorEastAsia"/>
          <w:sz w:val="24"/>
          <w:szCs w:val="24"/>
        </w:rPr>
        <w:t>需求调查表</w:t>
      </w:r>
    </w:p>
    <w:p w:rsidR="0054338D" w:rsidRPr="0054338D" w:rsidRDefault="0054338D" w:rsidP="00591991">
      <w:pPr>
        <w:spacing w:line="400" w:lineRule="exact"/>
        <w:ind w:rightChars="-398" w:right="-836"/>
        <w:rPr>
          <w:rFonts w:asciiTheme="minorEastAsia" w:hAnsiTheme="minorEastAsia"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7"/>
        <w:gridCol w:w="3405"/>
        <w:gridCol w:w="992"/>
        <w:gridCol w:w="1131"/>
        <w:gridCol w:w="1701"/>
        <w:gridCol w:w="1417"/>
        <w:gridCol w:w="2727"/>
      </w:tblGrid>
      <w:tr w:rsidR="00500899" w:rsidRPr="00DD006F" w:rsidTr="00801907">
        <w:trPr>
          <w:trHeight w:val="270"/>
        </w:trPr>
        <w:tc>
          <w:tcPr>
            <w:tcW w:w="218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DD006F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7项认可尊重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35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DD006F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399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00" w:type="pct"/>
            <w:shd w:val="clear" w:color="auto" w:fill="BFBFBF" w:themeFill="background1" w:themeFillShade="BF"/>
            <w:noWrap/>
          </w:tcPr>
          <w:p w:rsidR="007932E0" w:rsidRPr="00DD006F" w:rsidRDefault="0054129F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DD006F" w:rsidRDefault="00801907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62" w:type="pct"/>
            <w:shd w:val="clear" w:color="auto" w:fill="BFBFBF" w:themeFill="background1" w:themeFillShade="BF"/>
            <w:noWrap/>
            <w:vAlign w:val="center"/>
          </w:tcPr>
          <w:p w:rsidR="007932E0" w:rsidRPr="00DD006F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3.认可尊重</w:t>
            </w: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3.1自我认可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3.1.1对工作可胜任的需求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3.1.2从工作中得到成就感的需求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3.1.3被患者需要的需求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3.2行业认可尊重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3.2.1被管理者或上级认可的需求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3.2.2得到同行之间认可的需求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 w:val="restart"/>
            <w:shd w:val="clear" w:color="auto" w:fill="auto"/>
            <w:noWrap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3.3社会认可尊重</w:t>
            </w: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3.3.1社会对自身职业的认可尊重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500899" w:rsidRPr="00DD006F" w:rsidTr="00801907">
        <w:trPr>
          <w:trHeight w:val="270"/>
        </w:trPr>
        <w:tc>
          <w:tcPr>
            <w:tcW w:w="488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01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3.3.2社会对本人成就的认可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DD006F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62" w:type="pct"/>
            <w:shd w:val="clear" w:color="auto" w:fill="auto"/>
            <w:noWrap/>
            <w:vAlign w:val="bottom"/>
            <w:hideMark/>
          </w:tcPr>
          <w:p w:rsidR="00DD006F" w:rsidRPr="00DD006F" w:rsidRDefault="00DD006F" w:rsidP="00DD006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DD006F" w:rsidRP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DD006F" w:rsidRDefault="00DD006F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500899" w:rsidRDefault="00500899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8D140E" w:rsidRPr="008D140E" w:rsidRDefault="008D140E" w:rsidP="008D140E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8D140E">
        <w:rPr>
          <w:rFonts w:asciiTheme="minorEastAsia" w:hAnsiTheme="minorEastAsia" w:hint="eastAsia"/>
          <w:sz w:val="24"/>
          <w:szCs w:val="24"/>
        </w:rPr>
        <w:lastRenderedPageBreak/>
        <w:t>表5 职业发展</w:t>
      </w:r>
      <w:r w:rsidRPr="008D140E">
        <w:rPr>
          <w:rFonts w:asciiTheme="minorEastAsia" w:hAnsiTheme="minorEastAsia"/>
          <w:sz w:val="24"/>
          <w:szCs w:val="24"/>
        </w:rPr>
        <w:t>需求调查表</w:t>
      </w:r>
    </w:p>
    <w:p w:rsidR="000E7A74" w:rsidRDefault="008D140E" w:rsidP="00591991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134"/>
        <w:gridCol w:w="3972"/>
        <w:gridCol w:w="1134"/>
        <w:gridCol w:w="1134"/>
        <w:gridCol w:w="1843"/>
        <w:gridCol w:w="1417"/>
        <w:gridCol w:w="2583"/>
      </w:tblGrid>
      <w:tr w:rsidR="007932E0" w:rsidRPr="000E7A74" w:rsidTr="00801907">
        <w:trPr>
          <w:trHeight w:val="270"/>
        </w:trPr>
        <w:tc>
          <w:tcPr>
            <w:tcW w:w="2139" w:type="pct"/>
            <w:gridSpan w:val="3"/>
            <w:shd w:val="clear" w:color="auto" w:fill="BFBFBF" w:themeFill="background1" w:themeFillShade="BF"/>
            <w:noWrap/>
            <w:vAlign w:val="center"/>
          </w:tcPr>
          <w:p w:rsidR="007932E0" w:rsidRPr="000E7A74" w:rsidRDefault="001C4275" w:rsidP="001C4275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对于</w:t>
            </w:r>
            <w:r>
              <w:rPr>
                <w:rFonts w:asciiTheme="minorEastAsia" w:hAnsiTheme="minorEastAsia"/>
                <w:b/>
                <w:szCs w:val="21"/>
              </w:rPr>
              <w:t>以下</w:t>
            </w:r>
            <w:r>
              <w:rPr>
                <w:rFonts w:asciiTheme="minorEastAsia" w:hAnsiTheme="minorEastAsia" w:hint="eastAsia"/>
                <w:b/>
                <w:szCs w:val="21"/>
              </w:rPr>
              <w:t>12项职业发展</w:t>
            </w:r>
            <w:r>
              <w:rPr>
                <w:rFonts w:asciiTheme="minorEastAsia" w:hAnsiTheme="minorEastAsia"/>
                <w:b/>
                <w:szCs w:val="21"/>
              </w:rPr>
              <w:t>方面的需求，您认为：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是否有需求</w:t>
            </w:r>
          </w:p>
          <w:p w:rsidR="007932E0" w:rsidRPr="00DD006F" w:rsidRDefault="007932E0" w:rsidP="007932E0">
            <w:pPr>
              <w:widowControl/>
              <w:spacing w:line="40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DD006F">
              <w:rPr>
                <w:rFonts w:asciiTheme="minorEastAsia" w:hAnsiTheme="minorEastAsia" w:hint="eastAsia"/>
                <w:b/>
                <w:szCs w:val="21"/>
              </w:rPr>
              <w:t>（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有=1；</w:t>
            </w:r>
          </w:p>
          <w:p w:rsidR="007932E0" w:rsidRPr="000E7A74" w:rsidRDefault="007932E0" w:rsidP="007932E0">
            <w:pPr>
              <w:widowControl/>
              <w:spacing w:line="400" w:lineRule="exact"/>
              <w:ind w:firstLineChars="100" w:firstLine="211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无=0）</w:t>
            </w:r>
          </w:p>
        </w:tc>
        <w:tc>
          <w:tcPr>
            <w:tcW w:w="400" w:type="pct"/>
            <w:shd w:val="clear" w:color="auto" w:fill="BFBFBF" w:themeFill="background1" w:themeFillShade="BF"/>
            <w:noWrap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需求满足程度（0-5分；</w:t>
            </w:r>
            <w:r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从0至5满意度</w:t>
            </w:r>
            <w:r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）</w:t>
            </w:r>
          </w:p>
        </w:tc>
        <w:tc>
          <w:tcPr>
            <w:tcW w:w="650" w:type="pct"/>
            <w:shd w:val="clear" w:color="auto" w:fill="BFBFBF" w:themeFill="background1" w:themeFillShade="BF"/>
            <w:noWrap/>
          </w:tcPr>
          <w:p w:rsidR="007932E0" w:rsidRPr="000E7A74" w:rsidRDefault="007932E0" w:rsidP="0054129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的影响</w:t>
            </w:r>
            <w:r w:rsidR="0054129F"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500" w:type="pct"/>
            <w:shd w:val="clear" w:color="auto" w:fill="BFBFBF" w:themeFill="background1" w:themeFillShade="BF"/>
            <w:noWrap/>
          </w:tcPr>
          <w:p w:rsidR="007932E0" w:rsidRPr="000E7A74" w:rsidRDefault="00801907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</w:t>
            </w:r>
            <w:r>
              <w:rPr>
                <w:rFonts w:asciiTheme="minorEastAsia" w:hAnsiTheme="minorEastAsia" w:hint="eastAsia"/>
                <w:b/>
                <w:szCs w:val="21"/>
              </w:rPr>
              <w:t>对</w:t>
            </w:r>
            <w:r>
              <w:rPr>
                <w:rFonts w:asciiTheme="minorEastAsia" w:hAnsiTheme="minorEastAsia"/>
                <w:b/>
                <w:szCs w:val="21"/>
              </w:rPr>
              <w:t>工作</w:t>
            </w:r>
            <w:r>
              <w:rPr>
                <w:rFonts w:asciiTheme="minorEastAsia" w:hAnsiTheme="minorEastAsia" w:hint="eastAsia"/>
                <w:b/>
                <w:szCs w:val="21"/>
              </w:rPr>
              <w:t>行为</w:t>
            </w:r>
            <w:r w:rsidRPr="002A0CB7">
              <w:rPr>
                <w:rFonts w:asciiTheme="minorEastAsia" w:hAnsiTheme="minorEastAsia" w:hint="eastAsia"/>
                <w:b/>
                <w:szCs w:val="21"/>
              </w:rPr>
              <w:t>的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影响程度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（0-5分；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7932E0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7932E0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7932E0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7932E0" w:rsidRPr="002A0CB7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2" w:type="pct"/>
            <w:shd w:val="clear" w:color="auto" w:fill="BFBFBF" w:themeFill="background1" w:themeFillShade="BF"/>
            <w:noWrap/>
            <w:vAlign w:val="center"/>
          </w:tcPr>
          <w:p w:rsidR="007932E0" w:rsidRPr="000E7A74" w:rsidRDefault="007932E0" w:rsidP="007932E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2A0CB7">
              <w:rPr>
                <w:rFonts w:asciiTheme="minorEastAsia" w:hAnsiTheme="minorEastAsia" w:hint="eastAsia"/>
                <w:b/>
                <w:szCs w:val="21"/>
              </w:rPr>
              <w:t>需求未满足的原因及可实行的措施</w:t>
            </w:r>
            <w:r w:rsidRPr="00DD006F">
              <w:rPr>
                <w:rFonts w:asciiTheme="minorEastAsia" w:hAnsiTheme="minorEastAsia" w:hint="eastAsia"/>
                <w:b/>
                <w:szCs w:val="21"/>
              </w:rPr>
              <w:t>（自填）</w:t>
            </w: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4.职业发展</w:t>
            </w: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4.1个人发展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4.1.1对培训进修机会的需求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4.1.2培训相关制度规范化需求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4.1.3机构在时间和工作中对进修的支持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4.1.4浓厚的学术和专业氛围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4.2职位晋升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4.2.1明确的职业发展前景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4.2.2公正合理的晋升制度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4.3科研支持</w:t>
            </w: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4.3.1对科研资源的需求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4.3.2对科研项目申请机会的需求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4.3.3机构在时间上对科研工作的支持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4.3.4在资源上对科研工作的支持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4.4自我实现</w:t>
            </w: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4.4.1人文关怀使命感被满足的需求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  <w:tr w:rsidR="000E7A74" w:rsidRPr="000E7A74" w:rsidTr="00801907">
        <w:trPr>
          <w:trHeight w:val="270"/>
        </w:trPr>
        <w:tc>
          <w:tcPr>
            <w:tcW w:w="338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vMerge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Cs w:val="21"/>
              </w:rPr>
              <w:t>4.4.2对推动医疗科学发展的需求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5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00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912" w:type="pct"/>
            <w:shd w:val="clear" w:color="auto" w:fill="auto"/>
            <w:noWrap/>
            <w:vAlign w:val="bottom"/>
            <w:hideMark/>
          </w:tcPr>
          <w:p w:rsidR="000E7A74" w:rsidRPr="000E7A74" w:rsidRDefault="000E7A74" w:rsidP="000E7A74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</w:p>
        </w:tc>
      </w:tr>
    </w:tbl>
    <w:p w:rsidR="00462B5C" w:rsidRPr="00462B5C" w:rsidRDefault="00462B5C" w:rsidP="00462B5C">
      <w:pPr>
        <w:spacing w:line="400" w:lineRule="exact"/>
        <w:ind w:rightChars="-398" w:right="-836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三、</w:t>
      </w:r>
      <w:r w:rsidR="00AA69FE">
        <w:rPr>
          <w:rFonts w:asciiTheme="minorEastAsia" w:hAnsiTheme="minorEastAsia" w:hint="eastAsia"/>
          <w:b/>
          <w:sz w:val="24"/>
          <w:szCs w:val="24"/>
        </w:rPr>
        <w:t>医学人才</w:t>
      </w:r>
      <w:r w:rsidRPr="00462B5C">
        <w:rPr>
          <w:rFonts w:asciiTheme="minorEastAsia" w:hAnsiTheme="minorEastAsia"/>
          <w:b/>
          <w:sz w:val="24"/>
          <w:szCs w:val="24"/>
        </w:rPr>
        <w:t>激励情况</w:t>
      </w:r>
    </w:p>
    <w:p w:rsidR="00462B5C" w:rsidRPr="00FC25CB" w:rsidRDefault="00FC25CB" w:rsidP="00FC25CB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t>表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 xml:space="preserve"> 选人</w:t>
      </w:r>
      <w:r w:rsidR="0061154C">
        <w:rPr>
          <w:rFonts w:asciiTheme="minorEastAsia" w:hAnsiTheme="minorEastAsia" w:hint="eastAsia"/>
          <w:sz w:val="24"/>
          <w:szCs w:val="24"/>
        </w:rPr>
        <w:t>相关</w:t>
      </w:r>
      <w:r>
        <w:rPr>
          <w:rFonts w:asciiTheme="minorEastAsia" w:hAnsiTheme="minorEastAsia" w:hint="eastAsia"/>
          <w:sz w:val="24"/>
          <w:szCs w:val="24"/>
        </w:rPr>
        <w:t>激励</w:t>
      </w:r>
      <w:r>
        <w:rPr>
          <w:rFonts w:asciiTheme="minorEastAsia" w:hAnsiTheme="minorEastAsia"/>
          <w:sz w:val="24"/>
          <w:szCs w:val="24"/>
        </w:rPr>
        <w:t>调查表</w:t>
      </w:r>
    </w:p>
    <w:p w:rsidR="00FC25CB" w:rsidRDefault="00FC25CB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46"/>
        <w:gridCol w:w="1424"/>
        <w:gridCol w:w="3944"/>
        <w:gridCol w:w="1585"/>
        <w:gridCol w:w="1538"/>
        <w:gridCol w:w="2648"/>
        <w:gridCol w:w="2081"/>
      </w:tblGrid>
      <w:tr w:rsidR="00152ED8" w:rsidRPr="00FC25CB" w:rsidTr="00FC25CB">
        <w:trPr>
          <w:trHeight w:val="108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E7A74" w:rsidRPr="000E7A74" w:rsidRDefault="00AF31AC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对于以下8项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选人过程中的激励</w:t>
            </w:r>
            <w:r w:rsidR="006E7DE0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152ED8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="000E7A74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54129F" w:rsidP="0054129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 w:rsidR="007604C1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E7A74" w:rsidRPr="000E7A74" w:rsidRDefault="00801907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54129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54129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54129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54129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54129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1.选人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1.1选人政策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1.1.1明确清晰的招人选人标准和规划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1.1.2选人招人时吸引人才的经济奖励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1.1.3招人时的福利奖励，如落户、住宿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1.2选人流程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1.2.1合适的选人招人计划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1.2.2有效公平的招人甄选形式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152E50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1.2.3完善的招人选人评估工作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1.3信息咨询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1.3.1通畅的招聘信息咨询途径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2A40" w:rsidRPr="00FC25CB" w:rsidTr="000E7A74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1.3.2高质量的招聘信息咨询服务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74" w:rsidRPr="000E7A74" w:rsidRDefault="000E7A74" w:rsidP="00FC25CB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0E7A74" w:rsidRP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741787" w:rsidRDefault="00741787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0E7A74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F42BAA" w:rsidRDefault="00F42BAA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</w:p>
    <w:p w:rsidR="000E7A74" w:rsidRDefault="00FC25CB" w:rsidP="00FC25CB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FC25CB">
        <w:rPr>
          <w:rFonts w:asciiTheme="minorEastAsia" w:hAnsiTheme="minorEastAsia" w:hint="eastAsia"/>
          <w:sz w:val="24"/>
          <w:szCs w:val="24"/>
        </w:rPr>
        <w:lastRenderedPageBreak/>
        <w:t>表7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育人</w:t>
      </w:r>
      <w:r w:rsidR="0061154C">
        <w:rPr>
          <w:rFonts w:asciiTheme="minorEastAsia" w:hAnsiTheme="minorEastAsia" w:hint="eastAsia"/>
          <w:sz w:val="24"/>
          <w:szCs w:val="24"/>
        </w:rPr>
        <w:t>相关</w:t>
      </w:r>
      <w:r>
        <w:rPr>
          <w:rFonts w:asciiTheme="minorEastAsia" w:hAnsiTheme="minorEastAsia" w:hint="eastAsia"/>
          <w:sz w:val="24"/>
          <w:szCs w:val="24"/>
        </w:rPr>
        <w:t>激励调查表</w:t>
      </w:r>
    </w:p>
    <w:p w:rsidR="00FC25CB" w:rsidRPr="00FC25CB" w:rsidRDefault="00FC25CB" w:rsidP="00FC25CB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65"/>
        <w:gridCol w:w="5244"/>
        <w:gridCol w:w="1562"/>
        <w:gridCol w:w="1420"/>
        <w:gridCol w:w="2405"/>
        <w:gridCol w:w="1982"/>
      </w:tblGrid>
      <w:tr w:rsidR="002F24AF" w:rsidRPr="00FC25CB" w:rsidTr="002F24AF">
        <w:trPr>
          <w:trHeight w:val="270"/>
        </w:trPr>
        <w:tc>
          <w:tcPr>
            <w:tcW w:w="2420" w:type="pct"/>
            <w:gridSpan w:val="3"/>
            <w:shd w:val="clear" w:color="auto" w:fill="BFBFBF" w:themeFill="background1" w:themeFillShade="BF"/>
            <w:noWrap/>
            <w:vAlign w:val="center"/>
          </w:tcPr>
          <w:p w:rsidR="002F24AF" w:rsidRPr="00FC25CB" w:rsidRDefault="002F24AF" w:rsidP="002F24A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对于以下13项育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人过程中的激励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547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497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842" w:type="pct"/>
            <w:shd w:val="clear" w:color="auto" w:fill="BFBFBF" w:themeFill="background1" w:themeFillShade="BF"/>
            <w:noWrap/>
          </w:tcPr>
          <w:p w:rsidR="002F24AF" w:rsidRPr="00FC25CB" w:rsidRDefault="002F24AF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694" w:type="pct"/>
            <w:shd w:val="clear" w:color="auto" w:fill="BFBFBF" w:themeFill="background1" w:themeFillShade="BF"/>
            <w:noWrap/>
          </w:tcPr>
          <w:p w:rsidR="002F24AF" w:rsidRPr="00FC25CB" w:rsidRDefault="00801907" w:rsidP="002F24AF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2F24A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2.育人</w:t>
            </w: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2.1培养计划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2.1.1准确的人才培养需求评估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2.1.2清晰的人才培养目标及标准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2.1.3对不同医学人才进行梯队和针对性培养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2.2培养过程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2.2.1合理明确的人才培养方案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2.2.2规范的人才培养管理制度（培训与工作的协调等）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2.2.3完善的人才培养效果的评估总结制度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2.2.4充足的科研机会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2.2.5时间上对科研的支持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FFFFFF" w:themeFill="background1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2.2.6科研进行时在资源上的支持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2.2.7注重在培训中对员工工作成就感的培养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 w:val="restar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2.3培养保障</w:t>
            </w: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2.3.1科学的人才培养方式、方法和手段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2.3.2机构在培训机会、时间上对员工的支持和督促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noWrap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2.3.3公平的培训交流机会的提供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152E50" w:rsidRPr="00FC25CB" w:rsidTr="002F24AF">
        <w:trPr>
          <w:trHeight w:val="270"/>
        </w:trPr>
        <w:tc>
          <w:tcPr>
            <w:tcW w:w="176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36" w:type="pct"/>
            <w:shd w:val="clear" w:color="auto" w:fill="auto"/>
            <w:vAlign w:val="center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FC25CB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2.3.4通畅的培训相关信息的咨询渠道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2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FC25CB" w:rsidRPr="00FC25CB" w:rsidRDefault="00FC25CB" w:rsidP="00152E50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B67CCD" w:rsidRPr="00B67CCD" w:rsidRDefault="00B67CCD" w:rsidP="00B67CCD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B67CCD">
        <w:rPr>
          <w:rFonts w:asciiTheme="minorEastAsia" w:hAnsiTheme="minorEastAsia" w:hint="eastAsia"/>
          <w:sz w:val="24"/>
          <w:szCs w:val="24"/>
        </w:rPr>
        <w:lastRenderedPageBreak/>
        <w:t>表8 用人相关</w:t>
      </w:r>
      <w:r w:rsidRPr="00B67CCD">
        <w:rPr>
          <w:rFonts w:asciiTheme="minorEastAsia" w:hAnsiTheme="minorEastAsia"/>
          <w:sz w:val="24"/>
          <w:szCs w:val="24"/>
        </w:rPr>
        <w:t>激励调查表</w:t>
      </w:r>
    </w:p>
    <w:p w:rsidR="00B67CCD" w:rsidRDefault="00B67CCD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56"/>
        <w:gridCol w:w="5322"/>
        <w:gridCol w:w="1560"/>
        <w:gridCol w:w="1417"/>
        <w:gridCol w:w="2410"/>
        <w:gridCol w:w="1984"/>
      </w:tblGrid>
      <w:tr w:rsidR="002F24AF" w:rsidRPr="00B67CCD" w:rsidTr="002F24AF">
        <w:trPr>
          <w:trHeight w:val="315"/>
        </w:trPr>
        <w:tc>
          <w:tcPr>
            <w:tcW w:w="6912" w:type="dxa"/>
            <w:gridSpan w:val="3"/>
            <w:shd w:val="clear" w:color="auto" w:fill="BFBFBF" w:themeFill="background1" w:themeFillShade="BF"/>
            <w:noWrap/>
            <w:vAlign w:val="center"/>
          </w:tcPr>
          <w:p w:rsidR="002F24AF" w:rsidRPr="00B67CCD" w:rsidRDefault="002F24AF" w:rsidP="002F24AF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对于以下15项用人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2410" w:type="dxa"/>
            <w:shd w:val="clear" w:color="auto" w:fill="BFBFBF" w:themeFill="background1" w:themeFillShade="BF"/>
            <w:noWrap/>
          </w:tcPr>
          <w:p w:rsidR="002F24AF" w:rsidRPr="00B67CCD" w:rsidRDefault="002F24AF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b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2F24AF" w:rsidRPr="00B67CCD" w:rsidRDefault="00801907" w:rsidP="002F24AF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2F24A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2F24A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2F24A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2F24A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B67CCD" w:rsidRPr="00B67CCD" w:rsidTr="002F24AF">
        <w:trPr>
          <w:trHeight w:val="315"/>
        </w:trPr>
        <w:tc>
          <w:tcPr>
            <w:tcW w:w="534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28172A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3.用人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3.1用人环境</w:t>
            </w: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3.1.1对关系员工生命安全的工作环境的维护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315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3.1.2制定维护员工名誉的相关管理制度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3.1.3明确规范的人事管理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3.1.4便利完善的办公条件和设备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3.1.5关注医院文化及和谐工作氛围的建设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3.2用人过程</w:t>
            </w:r>
          </w:p>
        </w:tc>
        <w:tc>
          <w:tcPr>
            <w:tcW w:w="5322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3.2.1兼顾质量的基础上，对医师工作量的适当安排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3.2.2使医务人员职责明确，规范其工作内容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3.2.3合理的薪酬水平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3.2.4对薪酬的激励性调整（清晰的绩效工资发放标准）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3.2.5保证同层次间医务人员薪酬公平性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3.2.6不同层次间医务人员待遇梯度的合理性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3.2.7完善的食宿补贴、年终奖、五险一金等福利政策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3.2.8明确规范的人员晋升机制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3.2.9</w:t>
            </w:r>
            <w:r w:rsidRPr="00B67CCD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公正清晰的人员晋升制度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B67CCD" w:rsidRPr="00B67CCD" w:rsidTr="002F24AF">
        <w:trPr>
          <w:trHeight w:val="270"/>
        </w:trPr>
        <w:tc>
          <w:tcPr>
            <w:tcW w:w="534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322" w:type="dxa"/>
            <w:shd w:val="clear" w:color="auto" w:fill="auto"/>
            <w:noWrap/>
            <w:vAlign w:val="center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B67CCD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3.2.10医务人员工作时间的弹性管理制度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4" w:type="dxa"/>
          </w:tcPr>
          <w:p w:rsidR="00B67CCD" w:rsidRPr="00B67CCD" w:rsidRDefault="00B67CCD" w:rsidP="001D214D">
            <w:pPr>
              <w:widowControl/>
              <w:spacing w:line="38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AF66C2" w:rsidRPr="00AF66C2" w:rsidRDefault="00AF66C2" w:rsidP="00AF66C2">
      <w:pPr>
        <w:spacing w:line="400" w:lineRule="exact"/>
        <w:ind w:rightChars="-398" w:right="-836"/>
        <w:jc w:val="center"/>
        <w:rPr>
          <w:rFonts w:asciiTheme="minorEastAsia" w:hAnsiTheme="minorEastAsia"/>
          <w:sz w:val="24"/>
          <w:szCs w:val="24"/>
        </w:rPr>
      </w:pPr>
      <w:r w:rsidRPr="00AF66C2">
        <w:rPr>
          <w:rFonts w:asciiTheme="minorEastAsia" w:hAnsiTheme="minorEastAsia" w:hint="eastAsia"/>
          <w:sz w:val="24"/>
          <w:szCs w:val="24"/>
        </w:rPr>
        <w:lastRenderedPageBreak/>
        <w:t>表</w:t>
      </w:r>
      <w:r w:rsidR="00B67CCD">
        <w:rPr>
          <w:rFonts w:asciiTheme="minorEastAsia" w:hAnsiTheme="minorEastAsia" w:hint="eastAsia"/>
          <w:sz w:val="24"/>
          <w:szCs w:val="24"/>
        </w:rPr>
        <w:t>9</w:t>
      </w:r>
      <w:r w:rsidR="008358D0">
        <w:rPr>
          <w:rFonts w:asciiTheme="minorEastAsia" w:hAnsiTheme="minorEastAsia"/>
          <w:sz w:val="24"/>
          <w:szCs w:val="24"/>
        </w:rPr>
        <w:t xml:space="preserve"> </w:t>
      </w:r>
      <w:r w:rsidR="008358D0">
        <w:rPr>
          <w:rFonts w:asciiTheme="minorEastAsia" w:hAnsiTheme="minorEastAsia" w:hint="eastAsia"/>
          <w:sz w:val="24"/>
          <w:szCs w:val="24"/>
        </w:rPr>
        <w:t>留人相关激励调查表</w:t>
      </w:r>
    </w:p>
    <w:p w:rsidR="00AF66C2" w:rsidRDefault="0061154C" w:rsidP="00462B5C">
      <w:pPr>
        <w:spacing w:line="400" w:lineRule="exact"/>
        <w:ind w:rightChars="-398" w:right="-836"/>
        <w:rPr>
          <w:rFonts w:asciiTheme="minorEastAsia" w:hAnsiTheme="minorEastAsia"/>
          <w:b/>
          <w:sz w:val="24"/>
          <w:szCs w:val="24"/>
        </w:rPr>
      </w:pPr>
      <w:r w:rsidRPr="00F95F83">
        <w:rPr>
          <w:rFonts w:asciiTheme="minorEastAsia" w:hAnsiTheme="minorEastAsia"/>
          <w:sz w:val="24"/>
          <w:szCs w:val="24"/>
        </w:rPr>
        <w:t>（</w:t>
      </w:r>
      <w:r w:rsidRPr="00F95F83">
        <w:rPr>
          <w:sz w:val="24"/>
        </w:rPr>
        <w:t>请在</w:t>
      </w:r>
      <w:r w:rsidRPr="00F95F83">
        <w:rPr>
          <w:rFonts w:hint="eastAsia"/>
          <w:sz w:val="24"/>
        </w:rPr>
        <w:t>应答栏中填写您认为</w:t>
      </w:r>
      <w:r w:rsidRPr="00F95F83">
        <w:rPr>
          <w:sz w:val="24"/>
        </w:rPr>
        <w:t>最符合的选项序号</w:t>
      </w:r>
      <w:r w:rsidRPr="00F95F83">
        <w:rPr>
          <w:rFonts w:hint="eastAsia"/>
          <w:sz w:val="24"/>
        </w:rPr>
        <w:t>，</w:t>
      </w:r>
      <w:r w:rsidRPr="00F95F83">
        <w:rPr>
          <w:sz w:val="24"/>
        </w:rPr>
        <w:t>需要填写的请注明</w:t>
      </w:r>
      <w:r w:rsidRPr="00F95F83">
        <w:rPr>
          <w:rFonts w:asciiTheme="minorEastAsia" w:hAnsiTheme="minorEastAsia"/>
          <w:sz w:val="24"/>
          <w:szCs w:val="24"/>
        </w:rPr>
        <w:t>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92"/>
        <w:gridCol w:w="5385"/>
        <w:gridCol w:w="1563"/>
        <w:gridCol w:w="1414"/>
        <w:gridCol w:w="2411"/>
        <w:gridCol w:w="1982"/>
      </w:tblGrid>
      <w:tr w:rsidR="004F530F" w:rsidRPr="0061154C" w:rsidTr="004F530F">
        <w:trPr>
          <w:trHeight w:val="270"/>
        </w:trPr>
        <w:tc>
          <w:tcPr>
            <w:tcW w:w="2419" w:type="pct"/>
            <w:gridSpan w:val="3"/>
            <w:shd w:val="clear" w:color="auto" w:fill="BFBFBF" w:themeFill="background1" w:themeFillShade="BF"/>
            <w:noWrap/>
            <w:vAlign w:val="center"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对于以下10项留人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过程中的激励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措施</w:t>
            </w:r>
            <w:r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  <w:t>，您认为：</w:t>
            </w:r>
          </w:p>
        </w:tc>
        <w:tc>
          <w:tcPr>
            <w:tcW w:w="547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所在机构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是否有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以下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方面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激励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措施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（1=是；0=否）</w:t>
            </w:r>
          </w:p>
        </w:tc>
        <w:tc>
          <w:tcPr>
            <w:tcW w:w="495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是否体会到以下措施的激励效果（1=是；0=否）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</w:tcPr>
          <w:p w:rsidR="004F530F" w:rsidRPr="0061154C" w:rsidRDefault="004F530F" w:rsidP="004F530F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激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励失效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对工作行为的影响</w:t>
            </w:r>
            <w:r>
              <w:rPr>
                <w:rFonts w:asciiTheme="minorEastAsia" w:hAnsiTheme="minorEastAsia" w:hint="eastAsia"/>
                <w:b/>
                <w:szCs w:val="21"/>
              </w:rPr>
              <w:t>(多选)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：</w:t>
            </w:r>
            <w:r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1离职；2转行；3安于现状；4缺乏动力；5</w:t>
            </w: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其他（请注明）</w:t>
            </w:r>
          </w:p>
        </w:tc>
        <w:tc>
          <w:tcPr>
            <w:tcW w:w="694" w:type="pct"/>
            <w:shd w:val="clear" w:color="auto" w:fill="BFBFBF" w:themeFill="background1" w:themeFillShade="BF"/>
            <w:noWrap/>
          </w:tcPr>
          <w:p w:rsidR="004F530F" w:rsidRPr="0061154C" w:rsidRDefault="00801907" w:rsidP="004F530F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此激励失效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对工作</w:t>
            </w:r>
            <w:r w:rsidR="004F530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行为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的影响程度（0-5分；</w:t>
            </w:r>
            <w:r w:rsidR="004F530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从0至5</w:t>
            </w:r>
            <w:r w:rsidR="004F530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影响程</w:t>
            </w:r>
            <w:r w:rsidR="004F530F" w:rsidRPr="00DD006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度</w:t>
            </w:r>
            <w:r w:rsidR="004F530F" w:rsidRPr="00DD006F"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  <w:t>递增</w:t>
            </w:r>
            <w:r w:rsidR="004F530F" w:rsidRPr="000E7A74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4.留人</w:t>
            </w: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4.1留人政策</w:t>
            </w: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4.1.1对人才明确清晰的倾斜政策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4.1.2针对不同人才的个性化留人政策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4.1.3明确的重点人才评估标准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4.2留人策略</w:t>
            </w: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4.2.1福利待遇倾斜措施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4.2.2晋升发展策略倾斜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4.2.3重点人才培养方案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4.2.4对重点人才的事业支持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4.2.5对重点人才的重视与认可，关注其情感和心理需求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 w:val="restart"/>
            <w:shd w:val="clear" w:color="auto" w:fill="auto"/>
            <w:noWrap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4.3支持环境</w:t>
            </w: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4.3.1可操作的留人方法和手段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1154C" w:rsidRPr="0061154C" w:rsidTr="004F530F">
        <w:trPr>
          <w:trHeight w:val="270"/>
        </w:trPr>
        <w:tc>
          <w:tcPr>
            <w:tcW w:w="18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vMerge/>
            <w:vAlign w:val="center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8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 w:rsidRPr="008358D0"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4.3.2留人策略执行中对人才的支持和督促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84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94" w:type="pct"/>
            <w:shd w:val="clear" w:color="auto" w:fill="auto"/>
            <w:noWrap/>
            <w:vAlign w:val="bottom"/>
            <w:hideMark/>
          </w:tcPr>
          <w:p w:rsidR="008358D0" w:rsidRPr="008358D0" w:rsidRDefault="008358D0" w:rsidP="0061154C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BE17F9" w:rsidRPr="0040610B" w:rsidRDefault="00BE17F9" w:rsidP="00591991">
      <w:pPr>
        <w:spacing w:line="400" w:lineRule="exact"/>
        <w:rPr>
          <w:rFonts w:asciiTheme="minorEastAsia" w:hAnsiTheme="minorEastAsia"/>
          <w:sz w:val="24"/>
          <w:szCs w:val="24"/>
        </w:rPr>
      </w:pPr>
    </w:p>
    <w:sectPr w:rsidR="00BE17F9" w:rsidRPr="0040610B" w:rsidSect="006312C2">
      <w:pgSz w:w="16838" w:h="11906" w:orient="landscape"/>
      <w:pgMar w:top="1800" w:right="1440" w:bottom="1800" w:left="1440" w:header="851" w:footer="992" w:gutter="0"/>
      <w:pgNumType w:start="2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D25" w:rsidRDefault="00692D25" w:rsidP="00037342">
      <w:r>
        <w:separator/>
      </w:r>
    </w:p>
  </w:endnote>
  <w:endnote w:type="continuationSeparator" w:id="0">
    <w:p w:rsidR="00692D25" w:rsidRDefault="00692D25" w:rsidP="0003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5488543"/>
      <w:docPartObj>
        <w:docPartGallery w:val="Page Numbers (Bottom of Page)"/>
        <w:docPartUnique/>
      </w:docPartObj>
    </w:sdtPr>
    <w:sdtEndPr/>
    <w:sdtContent>
      <w:p w:rsidR="003B42FA" w:rsidRDefault="003B42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E58" w:rsidRPr="001E3E58">
          <w:rPr>
            <w:noProof/>
            <w:lang w:val="zh-CN"/>
          </w:rPr>
          <w:t>1</w:t>
        </w:r>
        <w:r>
          <w:fldChar w:fldCharType="end"/>
        </w:r>
      </w:p>
    </w:sdtContent>
  </w:sdt>
  <w:p w:rsidR="003B42FA" w:rsidRDefault="003B42F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D25" w:rsidRDefault="00692D25" w:rsidP="00037342">
      <w:r>
        <w:separator/>
      </w:r>
    </w:p>
  </w:footnote>
  <w:footnote w:type="continuationSeparator" w:id="0">
    <w:p w:rsidR="00692D25" w:rsidRDefault="00692D25" w:rsidP="00037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2FA" w:rsidRDefault="003B42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63A7"/>
    <w:multiLevelType w:val="hybridMultilevel"/>
    <w:tmpl w:val="3594EF28"/>
    <w:lvl w:ilvl="0" w:tplc="3BFEDDDE">
      <w:start w:val="1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06333B"/>
    <w:multiLevelType w:val="hybridMultilevel"/>
    <w:tmpl w:val="3588066E"/>
    <w:lvl w:ilvl="0" w:tplc="5484D1A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3D71C8"/>
    <w:multiLevelType w:val="hybridMultilevel"/>
    <w:tmpl w:val="75D869EA"/>
    <w:lvl w:ilvl="0" w:tplc="8FF064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77B92"/>
    <w:multiLevelType w:val="hybridMultilevel"/>
    <w:tmpl w:val="025612C4"/>
    <w:lvl w:ilvl="0" w:tplc="1864F3BC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B26FB8"/>
    <w:multiLevelType w:val="hybridMultilevel"/>
    <w:tmpl w:val="120011E2"/>
    <w:lvl w:ilvl="0" w:tplc="F5566C4C">
      <w:start w:val="1"/>
      <w:numFmt w:val="decimal"/>
      <w:lvlText w:val="%1."/>
      <w:lvlJc w:val="left"/>
      <w:pPr>
        <w:ind w:left="4215" w:hanging="4215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E20CAD"/>
    <w:multiLevelType w:val="hybridMultilevel"/>
    <w:tmpl w:val="65DAC674"/>
    <w:lvl w:ilvl="0" w:tplc="E466B5F8">
      <w:start w:val="1"/>
      <w:numFmt w:val="decimal"/>
      <w:lvlText w:val="%1."/>
      <w:lvlJc w:val="left"/>
      <w:pPr>
        <w:ind w:left="2055" w:hanging="20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C0295"/>
    <w:multiLevelType w:val="hybridMultilevel"/>
    <w:tmpl w:val="18865570"/>
    <w:lvl w:ilvl="0" w:tplc="98F8F0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A6200C"/>
    <w:multiLevelType w:val="hybridMultilevel"/>
    <w:tmpl w:val="C22450D0"/>
    <w:lvl w:ilvl="0" w:tplc="9A08B4BA">
      <w:start w:val="3"/>
      <w:numFmt w:val="bullet"/>
      <w:lvlText w:val="—"/>
      <w:lvlJc w:val="left"/>
      <w:pPr>
        <w:ind w:left="630" w:hanging="63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987254"/>
    <w:multiLevelType w:val="hybridMultilevel"/>
    <w:tmpl w:val="AEA8FF9C"/>
    <w:lvl w:ilvl="0" w:tplc="490E19A8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F5052E"/>
    <w:multiLevelType w:val="hybridMultilevel"/>
    <w:tmpl w:val="079E9DA4"/>
    <w:lvl w:ilvl="0" w:tplc="263E9218">
      <w:start w:val="1"/>
      <w:numFmt w:val="decimal"/>
      <w:lvlText w:val="%1."/>
      <w:lvlJc w:val="left"/>
      <w:pPr>
        <w:ind w:left="5160" w:hanging="51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727DF9"/>
    <w:multiLevelType w:val="hybridMultilevel"/>
    <w:tmpl w:val="2F122DA8"/>
    <w:lvl w:ilvl="0" w:tplc="527A824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FA19D6"/>
    <w:multiLevelType w:val="hybridMultilevel"/>
    <w:tmpl w:val="E4C04FA4"/>
    <w:lvl w:ilvl="0" w:tplc="FE66477C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10B15D2"/>
    <w:multiLevelType w:val="hybridMultilevel"/>
    <w:tmpl w:val="BB180CE8"/>
    <w:lvl w:ilvl="0" w:tplc="4E7079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015EB"/>
    <w:multiLevelType w:val="hybridMultilevel"/>
    <w:tmpl w:val="1D94F984"/>
    <w:lvl w:ilvl="0" w:tplc="98708C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9"/>
  </w:num>
  <w:num w:numId="5">
    <w:abstractNumId w:val="1"/>
  </w:num>
  <w:num w:numId="6">
    <w:abstractNumId w:val="8"/>
  </w:num>
  <w:num w:numId="7">
    <w:abstractNumId w:val="11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6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1D8"/>
    <w:rsid w:val="000014EA"/>
    <w:rsid w:val="00002B2C"/>
    <w:rsid w:val="00004478"/>
    <w:rsid w:val="000044BC"/>
    <w:rsid w:val="000052FB"/>
    <w:rsid w:val="00007B85"/>
    <w:rsid w:val="000128BC"/>
    <w:rsid w:val="00013D6F"/>
    <w:rsid w:val="00016343"/>
    <w:rsid w:val="00016B00"/>
    <w:rsid w:val="00017CFF"/>
    <w:rsid w:val="0002165E"/>
    <w:rsid w:val="0003076A"/>
    <w:rsid w:val="000366EB"/>
    <w:rsid w:val="0003718B"/>
    <w:rsid w:val="00037342"/>
    <w:rsid w:val="000378D5"/>
    <w:rsid w:val="0004797C"/>
    <w:rsid w:val="00050012"/>
    <w:rsid w:val="00051971"/>
    <w:rsid w:val="00056B8A"/>
    <w:rsid w:val="00066476"/>
    <w:rsid w:val="00082B90"/>
    <w:rsid w:val="0008398D"/>
    <w:rsid w:val="00087FF0"/>
    <w:rsid w:val="00093183"/>
    <w:rsid w:val="000A3509"/>
    <w:rsid w:val="000A5387"/>
    <w:rsid w:val="000B13D3"/>
    <w:rsid w:val="000B26DC"/>
    <w:rsid w:val="000C2C0F"/>
    <w:rsid w:val="000C676B"/>
    <w:rsid w:val="000C7203"/>
    <w:rsid w:val="000C7C9E"/>
    <w:rsid w:val="000D0292"/>
    <w:rsid w:val="000D09DA"/>
    <w:rsid w:val="000D4726"/>
    <w:rsid w:val="000E186B"/>
    <w:rsid w:val="000E7A74"/>
    <w:rsid w:val="000F38C9"/>
    <w:rsid w:val="000F53A0"/>
    <w:rsid w:val="00101EF9"/>
    <w:rsid w:val="001059EE"/>
    <w:rsid w:val="00112C8C"/>
    <w:rsid w:val="00117108"/>
    <w:rsid w:val="00117E83"/>
    <w:rsid w:val="00122262"/>
    <w:rsid w:val="001251AD"/>
    <w:rsid w:val="00134D9D"/>
    <w:rsid w:val="00152ACD"/>
    <w:rsid w:val="00152E50"/>
    <w:rsid w:val="00152ED8"/>
    <w:rsid w:val="00154A5A"/>
    <w:rsid w:val="001616E8"/>
    <w:rsid w:val="00167367"/>
    <w:rsid w:val="001713C6"/>
    <w:rsid w:val="001A1748"/>
    <w:rsid w:val="001A1C78"/>
    <w:rsid w:val="001B03E7"/>
    <w:rsid w:val="001B75D8"/>
    <w:rsid w:val="001B7FC7"/>
    <w:rsid w:val="001C1A4C"/>
    <w:rsid w:val="001C4275"/>
    <w:rsid w:val="001C5094"/>
    <w:rsid w:val="001C5B44"/>
    <w:rsid w:val="001C77F4"/>
    <w:rsid w:val="001D214D"/>
    <w:rsid w:val="001E3CB3"/>
    <w:rsid w:val="001E3E58"/>
    <w:rsid w:val="001E3FEC"/>
    <w:rsid w:val="001E6027"/>
    <w:rsid w:val="001E63A2"/>
    <w:rsid w:val="001F0517"/>
    <w:rsid w:val="002033A8"/>
    <w:rsid w:val="0020457B"/>
    <w:rsid w:val="00210F87"/>
    <w:rsid w:val="002129FF"/>
    <w:rsid w:val="00213F08"/>
    <w:rsid w:val="0021424F"/>
    <w:rsid w:val="00215463"/>
    <w:rsid w:val="00215BA4"/>
    <w:rsid w:val="00215D00"/>
    <w:rsid w:val="002178E7"/>
    <w:rsid w:val="00222C88"/>
    <w:rsid w:val="00231BEC"/>
    <w:rsid w:val="0023242B"/>
    <w:rsid w:val="00234D46"/>
    <w:rsid w:val="002353E5"/>
    <w:rsid w:val="0023709F"/>
    <w:rsid w:val="00242974"/>
    <w:rsid w:val="00250AD8"/>
    <w:rsid w:val="00251230"/>
    <w:rsid w:val="00256FD0"/>
    <w:rsid w:val="00260E09"/>
    <w:rsid w:val="00263545"/>
    <w:rsid w:val="002678C3"/>
    <w:rsid w:val="002726AF"/>
    <w:rsid w:val="00272B04"/>
    <w:rsid w:val="00272C7A"/>
    <w:rsid w:val="00276F31"/>
    <w:rsid w:val="0028172A"/>
    <w:rsid w:val="0028331F"/>
    <w:rsid w:val="00285439"/>
    <w:rsid w:val="00286D22"/>
    <w:rsid w:val="002876AB"/>
    <w:rsid w:val="002920EA"/>
    <w:rsid w:val="002933CF"/>
    <w:rsid w:val="002942D5"/>
    <w:rsid w:val="00294998"/>
    <w:rsid w:val="002A0CB7"/>
    <w:rsid w:val="002A6134"/>
    <w:rsid w:val="002A7329"/>
    <w:rsid w:val="002B06B2"/>
    <w:rsid w:val="002B3355"/>
    <w:rsid w:val="002B7A34"/>
    <w:rsid w:val="002C0AA4"/>
    <w:rsid w:val="002C4F29"/>
    <w:rsid w:val="002D20C9"/>
    <w:rsid w:val="002D77FA"/>
    <w:rsid w:val="002E16CE"/>
    <w:rsid w:val="002E60ED"/>
    <w:rsid w:val="002F22A6"/>
    <w:rsid w:val="002F24AF"/>
    <w:rsid w:val="002F40D2"/>
    <w:rsid w:val="002F72EE"/>
    <w:rsid w:val="003042B3"/>
    <w:rsid w:val="00311180"/>
    <w:rsid w:val="00311326"/>
    <w:rsid w:val="00314131"/>
    <w:rsid w:val="00314CA5"/>
    <w:rsid w:val="00315BAF"/>
    <w:rsid w:val="003205EE"/>
    <w:rsid w:val="00322170"/>
    <w:rsid w:val="003268FC"/>
    <w:rsid w:val="00327422"/>
    <w:rsid w:val="00327EC2"/>
    <w:rsid w:val="0033462B"/>
    <w:rsid w:val="00340A4A"/>
    <w:rsid w:val="00341811"/>
    <w:rsid w:val="00342811"/>
    <w:rsid w:val="00374AA3"/>
    <w:rsid w:val="00375237"/>
    <w:rsid w:val="00375CFE"/>
    <w:rsid w:val="0038507A"/>
    <w:rsid w:val="00386F42"/>
    <w:rsid w:val="00390552"/>
    <w:rsid w:val="003943F2"/>
    <w:rsid w:val="00395D89"/>
    <w:rsid w:val="00397BDE"/>
    <w:rsid w:val="003B42FA"/>
    <w:rsid w:val="003C3759"/>
    <w:rsid w:val="003C4EE3"/>
    <w:rsid w:val="003D2642"/>
    <w:rsid w:val="003D53D4"/>
    <w:rsid w:val="003E0CA5"/>
    <w:rsid w:val="003E1404"/>
    <w:rsid w:val="003E79EF"/>
    <w:rsid w:val="003F5449"/>
    <w:rsid w:val="003F7635"/>
    <w:rsid w:val="00401906"/>
    <w:rsid w:val="0040610B"/>
    <w:rsid w:val="00420306"/>
    <w:rsid w:val="0042331A"/>
    <w:rsid w:val="00427060"/>
    <w:rsid w:val="00427236"/>
    <w:rsid w:val="00436966"/>
    <w:rsid w:val="004469D6"/>
    <w:rsid w:val="00447628"/>
    <w:rsid w:val="00450501"/>
    <w:rsid w:val="004559A9"/>
    <w:rsid w:val="00461B52"/>
    <w:rsid w:val="00462A39"/>
    <w:rsid w:val="00462B5C"/>
    <w:rsid w:val="00463A34"/>
    <w:rsid w:val="00471E1A"/>
    <w:rsid w:val="004752D1"/>
    <w:rsid w:val="00476183"/>
    <w:rsid w:val="0047766C"/>
    <w:rsid w:val="004779CD"/>
    <w:rsid w:val="00477C4A"/>
    <w:rsid w:val="004820CB"/>
    <w:rsid w:val="00482D48"/>
    <w:rsid w:val="00485260"/>
    <w:rsid w:val="0049495C"/>
    <w:rsid w:val="004A1396"/>
    <w:rsid w:val="004A1E4E"/>
    <w:rsid w:val="004B235F"/>
    <w:rsid w:val="004B6914"/>
    <w:rsid w:val="004C0D28"/>
    <w:rsid w:val="004E3307"/>
    <w:rsid w:val="004E4814"/>
    <w:rsid w:val="004E65E4"/>
    <w:rsid w:val="004F530F"/>
    <w:rsid w:val="005000D3"/>
    <w:rsid w:val="00500899"/>
    <w:rsid w:val="005115EE"/>
    <w:rsid w:val="00513522"/>
    <w:rsid w:val="00515F23"/>
    <w:rsid w:val="005174C6"/>
    <w:rsid w:val="00520308"/>
    <w:rsid w:val="00523DCE"/>
    <w:rsid w:val="00527F72"/>
    <w:rsid w:val="00530D0F"/>
    <w:rsid w:val="0053647F"/>
    <w:rsid w:val="00536C3D"/>
    <w:rsid w:val="00537AFD"/>
    <w:rsid w:val="0054129F"/>
    <w:rsid w:val="00543324"/>
    <w:rsid w:val="0054338D"/>
    <w:rsid w:val="0054438A"/>
    <w:rsid w:val="00544836"/>
    <w:rsid w:val="00554C47"/>
    <w:rsid w:val="00555829"/>
    <w:rsid w:val="0055779F"/>
    <w:rsid w:val="00562E60"/>
    <w:rsid w:val="00562F00"/>
    <w:rsid w:val="00563D5A"/>
    <w:rsid w:val="00567EDF"/>
    <w:rsid w:val="00574193"/>
    <w:rsid w:val="005744D6"/>
    <w:rsid w:val="005762DF"/>
    <w:rsid w:val="005819BE"/>
    <w:rsid w:val="00583020"/>
    <w:rsid w:val="00585A94"/>
    <w:rsid w:val="00590D9C"/>
    <w:rsid w:val="00591991"/>
    <w:rsid w:val="00592CA9"/>
    <w:rsid w:val="00596598"/>
    <w:rsid w:val="00596BB2"/>
    <w:rsid w:val="00597C26"/>
    <w:rsid w:val="005A0A9A"/>
    <w:rsid w:val="005A337B"/>
    <w:rsid w:val="005A5E5E"/>
    <w:rsid w:val="005B14F3"/>
    <w:rsid w:val="005B5B17"/>
    <w:rsid w:val="005B6F29"/>
    <w:rsid w:val="005C5488"/>
    <w:rsid w:val="005D1B76"/>
    <w:rsid w:val="005E298A"/>
    <w:rsid w:val="005E2D74"/>
    <w:rsid w:val="005E3624"/>
    <w:rsid w:val="005E7BA4"/>
    <w:rsid w:val="005F4DD9"/>
    <w:rsid w:val="005F6328"/>
    <w:rsid w:val="00600071"/>
    <w:rsid w:val="0060068D"/>
    <w:rsid w:val="0060350B"/>
    <w:rsid w:val="00604454"/>
    <w:rsid w:val="0061154C"/>
    <w:rsid w:val="00612459"/>
    <w:rsid w:val="00621D4C"/>
    <w:rsid w:val="00622A1F"/>
    <w:rsid w:val="006312C2"/>
    <w:rsid w:val="00632E9A"/>
    <w:rsid w:val="006375EE"/>
    <w:rsid w:val="0064163C"/>
    <w:rsid w:val="00644E60"/>
    <w:rsid w:val="00645698"/>
    <w:rsid w:val="00646031"/>
    <w:rsid w:val="00646151"/>
    <w:rsid w:val="00652211"/>
    <w:rsid w:val="00652578"/>
    <w:rsid w:val="006540FB"/>
    <w:rsid w:val="00654BDD"/>
    <w:rsid w:val="00657B7B"/>
    <w:rsid w:val="00660EDB"/>
    <w:rsid w:val="006736F0"/>
    <w:rsid w:val="00683253"/>
    <w:rsid w:val="00690F02"/>
    <w:rsid w:val="00692D25"/>
    <w:rsid w:val="006B258F"/>
    <w:rsid w:val="006B2B54"/>
    <w:rsid w:val="006B747B"/>
    <w:rsid w:val="006C0E1F"/>
    <w:rsid w:val="006D0A32"/>
    <w:rsid w:val="006D14EF"/>
    <w:rsid w:val="006D2526"/>
    <w:rsid w:val="006D5911"/>
    <w:rsid w:val="006E0B16"/>
    <w:rsid w:val="006E4CE8"/>
    <w:rsid w:val="006E7DE0"/>
    <w:rsid w:val="006F510F"/>
    <w:rsid w:val="006F687F"/>
    <w:rsid w:val="006F76F6"/>
    <w:rsid w:val="006F7C72"/>
    <w:rsid w:val="007000F1"/>
    <w:rsid w:val="00707927"/>
    <w:rsid w:val="007143C4"/>
    <w:rsid w:val="00716425"/>
    <w:rsid w:val="00721C18"/>
    <w:rsid w:val="00733858"/>
    <w:rsid w:val="00741787"/>
    <w:rsid w:val="007450F4"/>
    <w:rsid w:val="00753732"/>
    <w:rsid w:val="007604C1"/>
    <w:rsid w:val="0076247D"/>
    <w:rsid w:val="00767B6F"/>
    <w:rsid w:val="00770616"/>
    <w:rsid w:val="00771728"/>
    <w:rsid w:val="007734DA"/>
    <w:rsid w:val="0077760C"/>
    <w:rsid w:val="00786BDE"/>
    <w:rsid w:val="00786D1D"/>
    <w:rsid w:val="007870E0"/>
    <w:rsid w:val="007932E0"/>
    <w:rsid w:val="00794182"/>
    <w:rsid w:val="007A1CEA"/>
    <w:rsid w:val="007A5B84"/>
    <w:rsid w:val="007B140C"/>
    <w:rsid w:val="007B3568"/>
    <w:rsid w:val="007B5FC5"/>
    <w:rsid w:val="007B62D1"/>
    <w:rsid w:val="007C6DB9"/>
    <w:rsid w:val="007D38AA"/>
    <w:rsid w:val="007E12A8"/>
    <w:rsid w:val="007F2F95"/>
    <w:rsid w:val="00800444"/>
    <w:rsid w:val="00801907"/>
    <w:rsid w:val="00802708"/>
    <w:rsid w:val="00802B05"/>
    <w:rsid w:val="00803F44"/>
    <w:rsid w:val="008046BE"/>
    <w:rsid w:val="008117FA"/>
    <w:rsid w:val="008124E7"/>
    <w:rsid w:val="008151C4"/>
    <w:rsid w:val="0081628D"/>
    <w:rsid w:val="00822908"/>
    <w:rsid w:val="00823610"/>
    <w:rsid w:val="0082768E"/>
    <w:rsid w:val="008358D0"/>
    <w:rsid w:val="00835E34"/>
    <w:rsid w:val="00837D0D"/>
    <w:rsid w:val="00840C2D"/>
    <w:rsid w:val="00852DCC"/>
    <w:rsid w:val="00857B64"/>
    <w:rsid w:val="0086128F"/>
    <w:rsid w:val="00861D9D"/>
    <w:rsid w:val="0086238E"/>
    <w:rsid w:val="0086287C"/>
    <w:rsid w:val="008632F3"/>
    <w:rsid w:val="008658F6"/>
    <w:rsid w:val="00867367"/>
    <w:rsid w:val="008719EF"/>
    <w:rsid w:val="00872BB4"/>
    <w:rsid w:val="00872BE2"/>
    <w:rsid w:val="00875582"/>
    <w:rsid w:val="008806AF"/>
    <w:rsid w:val="008865A3"/>
    <w:rsid w:val="00894A21"/>
    <w:rsid w:val="008952F0"/>
    <w:rsid w:val="008A03F3"/>
    <w:rsid w:val="008A168E"/>
    <w:rsid w:val="008A7EBE"/>
    <w:rsid w:val="008B1F9E"/>
    <w:rsid w:val="008B7399"/>
    <w:rsid w:val="008B7D82"/>
    <w:rsid w:val="008C2167"/>
    <w:rsid w:val="008C6D53"/>
    <w:rsid w:val="008D140E"/>
    <w:rsid w:val="008E0EAD"/>
    <w:rsid w:val="008E439C"/>
    <w:rsid w:val="008E49FE"/>
    <w:rsid w:val="008F26FB"/>
    <w:rsid w:val="008F4685"/>
    <w:rsid w:val="008F63F5"/>
    <w:rsid w:val="00900642"/>
    <w:rsid w:val="009140E2"/>
    <w:rsid w:val="009155D3"/>
    <w:rsid w:val="009161B1"/>
    <w:rsid w:val="0092176B"/>
    <w:rsid w:val="00922EEA"/>
    <w:rsid w:val="009232BE"/>
    <w:rsid w:val="00925835"/>
    <w:rsid w:val="00931035"/>
    <w:rsid w:val="009436B1"/>
    <w:rsid w:val="0094546D"/>
    <w:rsid w:val="00945E15"/>
    <w:rsid w:val="00953A43"/>
    <w:rsid w:val="009550B5"/>
    <w:rsid w:val="0096021E"/>
    <w:rsid w:val="00961D77"/>
    <w:rsid w:val="009644AD"/>
    <w:rsid w:val="00965F4F"/>
    <w:rsid w:val="0098201F"/>
    <w:rsid w:val="00983266"/>
    <w:rsid w:val="009856CC"/>
    <w:rsid w:val="009872D7"/>
    <w:rsid w:val="0099142C"/>
    <w:rsid w:val="009A60AC"/>
    <w:rsid w:val="009B0EBE"/>
    <w:rsid w:val="009B2A40"/>
    <w:rsid w:val="009B6200"/>
    <w:rsid w:val="009C563B"/>
    <w:rsid w:val="009D20BF"/>
    <w:rsid w:val="009D2629"/>
    <w:rsid w:val="009F75A9"/>
    <w:rsid w:val="009F7891"/>
    <w:rsid w:val="00A02004"/>
    <w:rsid w:val="00A02147"/>
    <w:rsid w:val="00A10282"/>
    <w:rsid w:val="00A12C0D"/>
    <w:rsid w:val="00A14FF4"/>
    <w:rsid w:val="00A2258E"/>
    <w:rsid w:val="00A25565"/>
    <w:rsid w:val="00A26CF7"/>
    <w:rsid w:val="00A26F7F"/>
    <w:rsid w:val="00A33A18"/>
    <w:rsid w:val="00A44DAF"/>
    <w:rsid w:val="00A45D4C"/>
    <w:rsid w:val="00A573C1"/>
    <w:rsid w:val="00A60A92"/>
    <w:rsid w:val="00A62204"/>
    <w:rsid w:val="00A6392A"/>
    <w:rsid w:val="00A733FB"/>
    <w:rsid w:val="00A7417B"/>
    <w:rsid w:val="00A75900"/>
    <w:rsid w:val="00A8426E"/>
    <w:rsid w:val="00A8572B"/>
    <w:rsid w:val="00A85D55"/>
    <w:rsid w:val="00A906CD"/>
    <w:rsid w:val="00AA0BAA"/>
    <w:rsid w:val="00AA69FE"/>
    <w:rsid w:val="00AB0BFD"/>
    <w:rsid w:val="00AB60E4"/>
    <w:rsid w:val="00AC1511"/>
    <w:rsid w:val="00AC2AC8"/>
    <w:rsid w:val="00AC711B"/>
    <w:rsid w:val="00AE0860"/>
    <w:rsid w:val="00AE0CC8"/>
    <w:rsid w:val="00AE30AE"/>
    <w:rsid w:val="00AE65B7"/>
    <w:rsid w:val="00AF31AC"/>
    <w:rsid w:val="00AF59A8"/>
    <w:rsid w:val="00AF6693"/>
    <w:rsid w:val="00AF66C2"/>
    <w:rsid w:val="00AF7124"/>
    <w:rsid w:val="00B0569E"/>
    <w:rsid w:val="00B10903"/>
    <w:rsid w:val="00B10F23"/>
    <w:rsid w:val="00B1409F"/>
    <w:rsid w:val="00B32B49"/>
    <w:rsid w:val="00B33648"/>
    <w:rsid w:val="00B35600"/>
    <w:rsid w:val="00B3628F"/>
    <w:rsid w:val="00B4351D"/>
    <w:rsid w:val="00B4367F"/>
    <w:rsid w:val="00B450CD"/>
    <w:rsid w:val="00B45DBF"/>
    <w:rsid w:val="00B503B2"/>
    <w:rsid w:val="00B52881"/>
    <w:rsid w:val="00B67CCD"/>
    <w:rsid w:val="00B70255"/>
    <w:rsid w:val="00B74813"/>
    <w:rsid w:val="00B75B4D"/>
    <w:rsid w:val="00B80790"/>
    <w:rsid w:val="00B8131B"/>
    <w:rsid w:val="00B8240E"/>
    <w:rsid w:val="00B85723"/>
    <w:rsid w:val="00B86E85"/>
    <w:rsid w:val="00B92202"/>
    <w:rsid w:val="00B963B9"/>
    <w:rsid w:val="00BB0667"/>
    <w:rsid w:val="00BB1308"/>
    <w:rsid w:val="00BB25EA"/>
    <w:rsid w:val="00BB35AB"/>
    <w:rsid w:val="00BC108D"/>
    <w:rsid w:val="00BD0CD1"/>
    <w:rsid w:val="00BD6C74"/>
    <w:rsid w:val="00BE17F9"/>
    <w:rsid w:val="00BF0C2F"/>
    <w:rsid w:val="00BF18AA"/>
    <w:rsid w:val="00BF2ED7"/>
    <w:rsid w:val="00C048DF"/>
    <w:rsid w:val="00C065F9"/>
    <w:rsid w:val="00C1037B"/>
    <w:rsid w:val="00C121D8"/>
    <w:rsid w:val="00C14DD2"/>
    <w:rsid w:val="00C36D93"/>
    <w:rsid w:val="00C518C3"/>
    <w:rsid w:val="00C56A1F"/>
    <w:rsid w:val="00C60A78"/>
    <w:rsid w:val="00C73426"/>
    <w:rsid w:val="00C748EE"/>
    <w:rsid w:val="00C74FBF"/>
    <w:rsid w:val="00C81FF4"/>
    <w:rsid w:val="00C855AE"/>
    <w:rsid w:val="00C90E8F"/>
    <w:rsid w:val="00C90FA8"/>
    <w:rsid w:val="00C92EDB"/>
    <w:rsid w:val="00C95268"/>
    <w:rsid w:val="00C96069"/>
    <w:rsid w:val="00C96DD4"/>
    <w:rsid w:val="00CA31AA"/>
    <w:rsid w:val="00CA3DFE"/>
    <w:rsid w:val="00CA592E"/>
    <w:rsid w:val="00CB6CBF"/>
    <w:rsid w:val="00CC0185"/>
    <w:rsid w:val="00CC36A0"/>
    <w:rsid w:val="00CC598F"/>
    <w:rsid w:val="00CD5700"/>
    <w:rsid w:val="00CD57B7"/>
    <w:rsid w:val="00CD6A2A"/>
    <w:rsid w:val="00CE43EB"/>
    <w:rsid w:val="00CF1302"/>
    <w:rsid w:val="00CF1618"/>
    <w:rsid w:val="00CF3389"/>
    <w:rsid w:val="00CF49FC"/>
    <w:rsid w:val="00CF4BBD"/>
    <w:rsid w:val="00D026E6"/>
    <w:rsid w:val="00D03650"/>
    <w:rsid w:val="00D06274"/>
    <w:rsid w:val="00D066F9"/>
    <w:rsid w:val="00D07158"/>
    <w:rsid w:val="00D3155A"/>
    <w:rsid w:val="00D36A78"/>
    <w:rsid w:val="00D375F9"/>
    <w:rsid w:val="00D40DA6"/>
    <w:rsid w:val="00D47FCE"/>
    <w:rsid w:val="00D5039F"/>
    <w:rsid w:val="00D521F0"/>
    <w:rsid w:val="00D57ABB"/>
    <w:rsid w:val="00D62EDF"/>
    <w:rsid w:val="00D666F9"/>
    <w:rsid w:val="00D70DA0"/>
    <w:rsid w:val="00D85CA1"/>
    <w:rsid w:val="00D95FF9"/>
    <w:rsid w:val="00D968EE"/>
    <w:rsid w:val="00DA4803"/>
    <w:rsid w:val="00DA519D"/>
    <w:rsid w:val="00DB119E"/>
    <w:rsid w:val="00DB2FAD"/>
    <w:rsid w:val="00DB77B6"/>
    <w:rsid w:val="00DB79E4"/>
    <w:rsid w:val="00DC4C29"/>
    <w:rsid w:val="00DD006F"/>
    <w:rsid w:val="00DD0E7F"/>
    <w:rsid w:val="00DD27C3"/>
    <w:rsid w:val="00DD3389"/>
    <w:rsid w:val="00DD358A"/>
    <w:rsid w:val="00DE07D7"/>
    <w:rsid w:val="00DE0E09"/>
    <w:rsid w:val="00DE6B7E"/>
    <w:rsid w:val="00DF10A8"/>
    <w:rsid w:val="00DF6C62"/>
    <w:rsid w:val="00E033C3"/>
    <w:rsid w:val="00E04F19"/>
    <w:rsid w:val="00E120E4"/>
    <w:rsid w:val="00E1337E"/>
    <w:rsid w:val="00E13DD1"/>
    <w:rsid w:val="00E16BA5"/>
    <w:rsid w:val="00E20335"/>
    <w:rsid w:val="00E27B1C"/>
    <w:rsid w:val="00E31A66"/>
    <w:rsid w:val="00E32B1B"/>
    <w:rsid w:val="00E33B82"/>
    <w:rsid w:val="00E34DC5"/>
    <w:rsid w:val="00E4583E"/>
    <w:rsid w:val="00E46015"/>
    <w:rsid w:val="00E66E10"/>
    <w:rsid w:val="00E818BF"/>
    <w:rsid w:val="00E823AF"/>
    <w:rsid w:val="00E867C7"/>
    <w:rsid w:val="00E9179C"/>
    <w:rsid w:val="00E9721A"/>
    <w:rsid w:val="00EA7DA0"/>
    <w:rsid w:val="00EB1607"/>
    <w:rsid w:val="00EC1D87"/>
    <w:rsid w:val="00ED0937"/>
    <w:rsid w:val="00ED2AEF"/>
    <w:rsid w:val="00ED517D"/>
    <w:rsid w:val="00ED5326"/>
    <w:rsid w:val="00EE0074"/>
    <w:rsid w:val="00EE0E7F"/>
    <w:rsid w:val="00EE351F"/>
    <w:rsid w:val="00EE52FB"/>
    <w:rsid w:val="00EE6156"/>
    <w:rsid w:val="00EE79D0"/>
    <w:rsid w:val="00EF1A4D"/>
    <w:rsid w:val="00EF211E"/>
    <w:rsid w:val="00EF5A94"/>
    <w:rsid w:val="00F016E1"/>
    <w:rsid w:val="00F02099"/>
    <w:rsid w:val="00F041B7"/>
    <w:rsid w:val="00F130A2"/>
    <w:rsid w:val="00F2293E"/>
    <w:rsid w:val="00F24F0D"/>
    <w:rsid w:val="00F2728F"/>
    <w:rsid w:val="00F279B4"/>
    <w:rsid w:val="00F30D51"/>
    <w:rsid w:val="00F37E88"/>
    <w:rsid w:val="00F42BAA"/>
    <w:rsid w:val="00F42E95"/>
    <w:rsid w:val="00F47C91"/>
    <w:rsid w:val="00F555BA"/>
    <w:rsid w:val="00F55C60"/>
    <w:rsid w:val="00F64F49"/>
    <w:rsid w:val="00F74758"/>
    <w:rsid w:val="00F81B34"/>
    <w:rsid w:val="00F847BF"/>
    <w:rsid w:val="00F907B4"/>
    <w:rsid w:val="00F95F83"/>
    <w:rsid w:val="00F97008"/>
    <w:rsid w:val="00F972B8"/>
    <w:rsid w:val="00FA5D0C"/>
    <w:rsid w:val="00FA78C6"/>
    <w:rsid w:val="00FB2EA1"/>
    <w:rsid w:val="00FB3BA9"/>
    <w:rsid w:val="00FB6D87"/>
    <w:rsid w:val="00FB7FB6"/>
    <w:rsid w:val="00FC249C"/>
    <w:rsid w:val="00FC25CB"/>
    <w:rsid w:val="00FC7947"/>
    <w:rsid w:val="00FD366D"/>
    <w:rsid w:val="00FD697B"/>
    <w:rsid w:val="00FE3D26"/>
    <w:rsid w:val="00FE43F1"/>
    <w:rsid w:val="00FF2DFD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BD9F38-17BD-4371-A296-A1B7F3ED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3D3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CB6CBF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CB6CBF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CB6CBF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CB6CBF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CB6CB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B6CB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6CBF"/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037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037342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037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037342"/>
    <w:rPr>
      <w:sz w:val="18"/>
      <w:szCs w:val="18"/>
    </w:rPr>
  </w:style>
  <w:style w:type="table" w:styleId="aa">
    <w:name w:val="Table Grid"/>
    <w:basedOn w:val="a1"/>
    <w:uiPriority w:val="39"/>
    <w:rsid w:val="00B9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Char4"/>
    <w:uiPriority w:val="99"/>
    <w:semiHidden/>
    <w:unhideWhenUsed/>
    <w:rsid w:val="001251AD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b"/>
    <w:uiPriority w:val="99"/>
    <w:semiHidden/>
    <w:rsid w:val="001251AD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AFAEA-7A23-4986-9B0D-ED448126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11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</dc:creator>
  <cp:keywords/>
  <dc:description/>
  <cp:lastModifiedBy>wu</cp:lastModifiedBy>
  <cp:revision>638</cp:revision>
  <dcterms:created xsi:type="dcterms:W3CDTF">2016-09-07T05:31:00Z</dcterms:created>
  <dcterms:modified xsi:type="dcterms:W3CDTF">2016-10-25T02:32:00Z</dcterms:modified>
</cp:coreProperties>
</file>